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7D9BA" w14:textId="77777777" w:rsidR="00B451E7" w:rsidRPr="00B451E7" w:rsidRDefault="00B451E7" w:rsidP="00B451E7">
      <w:pPr>
        <w:pStyle w:val="Heading1"/>
        <w:jc w:val="center"/>
        <w:rPr>
          <w:noProof/>
        </w:rPr>
      </w:pPr>
      <w:r w:rsidRPr="00B451E7">
        <w:rPr>
          <w:noProof/>
        </w:rPr>
        <w:t>Pokémon</w:t>
      </w:r>
    </w:p>
    <w:p w14:paraId="3112AD69" w14:textId="77777777" w:rsidR="00B451E7" w:rsidRPr="00B451E7" w:rsidRDefault="00B451E7" w:rsidP="00B451E7">
      <w:pPr>
        <w:rPr>
          <w:noProof/>
          <w:lang w:val="en" w:eastAsia="en-AU"/>
        </w:rPr>
      </w:pPr>
      <w:r w:rsidRPr="00B451E7">
        <w:rPr>
          <w:noProof/>
          <w:lang w:val="en" w:eastAsia="en-AU"/>
        </w:rPr>
        <w:t xml:space="preserve">This article is about the media franchise as a whole. For the video game series, see </w:t>
      </w:r>
      <w:hyperlink r:id="rId9" w:tooltip="Pokémon (video game series)" w:history="1">
        <w:r w:rsidRPr="00B451E7">
          <w:rPr>
            <w:rStyle w:val="Hyperlink"/>
            <w:i/>
            <w:iCs/>
            <w:noProof/>
            <w:lang w:val="en" w:eastAsia="en-AU"/>
          </w:rPr>
          <w:t>Pokémon</w:t>
        </w:r>
        <w:r w:rsidRPr="00B451E7">
          <w:rPr>
            <w:rStyle w:val="Hyperlink"/>
            <w:noProof/>
            <w:lang w:val="en" w:eastAsia="en-AU"/>
          </w:rPr>
          <w:t xml:space="preserve"> (video game series)</w:t>
        </w:r>
      </w:hyperlink>
      <w:r w:rsidRPr="00B451E7">
        <w:rPr>
          <w:noProof/>
          <w:lang w:val="en" w:eastAsia="en-AU"/>
        </w:rPr>
        <w:t xml:space="preserve">. For the animated series, see </w:t>
      </w:r>
      <w:hyperlink r:id="rId10" w:tooltip="Pokémon (TV series)" w:history="1">
        <w:r w:rsidRPr="00B451E7">
          <w:rPr>
            <w:rStyle w:val="Hyperlink"/>
            <w:i/>
            <w:iCs/>
            <w:noProof/>
            <w:lang w:val="en" w:eastAsia="en-AU"/>
          </w:rPr>
          <w:t>Pokémon</w:t>
        </w:r>
        <w:r w:rsidRPr="00B451E7">
          <w:rPr>
            <w:rStyle w:val="Hyperlink"/>
            <w:noProof/>
            <w:lang w:val="en" w:eastAsia="en-AU"/>
          </w:rPr>
          <w:t xml:space="preserve"> (TV series)</w:t>
        </w:r>
      </w:hyperlink>
      <w:r w:rsidRPr="00B451E7">
        <w:rPr>
          <w:noProof/>
          <w:lang w:val="en" w:eastAsia="en-AU"/>
        </w:rPr>
        <w:t xml:space="preserve">. For a list of creatures known as "Pokémon", see </w:t>
      </w:r>
      <w:hyperlink r:id="rId11" w:tooltip="List of Pokémon" w:history="1">
        <w:r w:rsidRPr="00B451E7">
          <w:rPr>
            <w:rStyle w:val="Hyperlink"/>
            <w:noProof/>
            <w:lang w:val="en" w:eastAsia="en-AU"/>
          </w:rPr>
          <w:t>List of Pokémon</w:t>
        </w:r>
      </w:hyperlink>
      <w:r w:rsidRPr="00B451E7">
        <w:rPr>
          <w:noProof/>
          <w:lang w:val="en" w:eastAsia="en-AU"/>
        </w:rPr>
        <w:t xml:space="preserve">. For other uses, see </w:t>
      </w:r>
      <w:hyperlink r:id="rId12" w:tooltip="Pokémon (disambiguation)" w:history="1">
        <w:r w:rsidRPr="00B451E7">
          <w:rPr>
            <w:rStyle w:val="Hyperlink"/>
            <w:noProof/>
            <w:lang w:val="en" w:eastAsia="en-AU"/>
          </w:rPr>
          <w:t>Pokémon (disambiguation)</w:t>
        </w:r>
      </w:hyperlink>
      <w:r w:rsidRPr="00B451E7">
        <w:rPr>
          <w:noProof/>
          <w:lang w:val="en" w:eastAsia="en-AU"/>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
        <w:gridCol w:w="13283"/>
      </w:tblGrid>
      <w:tr w:rsidR="00B451E7" w:rsidRPr="00B451E7" w14:paraId="268BD3FD" w14:textId="77777777">
        <w:trPr>
          <w:tblCellSpacing w:w="15" w:type="dxa"/>
        </w:trPr>
        <w:tc>
          <w:tcPr>
            <w:tcW w:w="0" w:type="auto"/>
            <w:vAlign w:val="center"/>
            <w:hideMark/>
          </w:tcPr>
          <w:p w14:paraId="349374FB" w14:textId="416E2AB0" w:rsidR="00B451E7" w:rsidRPr="00B451E7" w:rsidRDefault="00B451E7" w:rsidP="00B451E7">
            <w:pPr>
              <w:rPr>
                <w:noProof/>
                <w:lang w:eastAsia="en-AU"/>
              </w:rPr>
            </w:pPr>
            <w:r w:rsidRPr="00B451E7">
              <w:rPr>
                <w:noProof/>
                <w:lang w:eastAsia="en-AU"/>
              </w:rPr>
              <w:drawing>
                <wp:inline distT="0" distB="0" distL="0" distR="0" wp14:anchorId="0F930784" wp14:editId="6F559626">
                  <wp:extent cx="381000" cy="381000"/>
                  <wp:effectExtent l="0" t="0" r="0" b="0"/>
                  <wp:docPr id="64653289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0" w:type="auto"/>
            <w:vAlign w:val="center"/>
            <w:hideMark/>
          </w:tcPr>
          <w:p w14:paraId="17FB80E0" w14:textId="77777777" w:rsidR="00B451E7" w:rsidRPr="00B451E7" w:rsidRDefault="00B451E7" w:rsidP="00B451E7">
            <w:pPr>
              <w:rPr>
                <w:noProof/>
                <w:lang w:eastAsia="en-AU"/>
              </w:rPr>
            </w:pPr>
            <w:r w:rsidRPr="00B451E7">
              <w:rPr>
                <w:noProof/>
                <w:lang w:eastAsia="en-AU"/>
              </w:rPr>
              <w:t xml:space="preserve">This article </w:t>
            </w:r>
            <w:r w:rsidRPr="00B451E7">
              <w:rPr>
                <w:b/>
                <w:bCs/>
                <w:noProof/>
                <w:lang w:eastAsia="en-AU"/>
              </w:rPr>
              <w:t xml:space="preserve">may be </w:t>
            </w:r>
            <w:hyperlink r:id="rId14" w:tooltip="Wikipedia:Article size" w:history="1">
              <w:r w:rsidRPr="00B451E7">
                <w:rPr>
                  <w:rStyle w:val="Hyperlink"/>
                  <w:b/>
                  <w:bCs/>
                  <w:noProof/>
                  <w:lang w:eastAsia="en-AU"/>
                </w:rPr>
                <w:t>too long</w:t>
              </w:r>
            </w:hyperlink>
            <w:r w:rsidRPr="00B451E7">
              <w:rPr>
                <w:b/>
                <w:bCs/>
                <w:noProof/>
                <w:lang w:eastAsia="en-AU"/>
              </w:rPr>
              <w:t xml:space="preserve"> to read and navigate comfortably</w:t>
            </w:r>
            <w:r w:rsidRPr="00B451E7">
              <w:rPr>
                <w:noProof/>
                <w:lang w:eastAsia="en-AU"/>
              </w:rPr>
              <w:t xml:space="preserve">. When this tag was added, its </w:t>
            </w:r>
            <w:hyperlink r:id="rId15" w:tooltip="Wikipedia:SIZERULE" w:history="1">
              <w:r w:rsidRPr="00B451E7">
                <w:rPr>
                  <w:rStyle w:val="Hyperlink"/>
                  <w:noProof/>
                  <w:lang w:eastAsia="en-AU"/>
                </w:rPr>
                <w:t>readable prose size</w:t>
              </w:r>
            </w:hyperlink>
            <w:r w:rsidRPr="00B451E7">
              <w:rPr>
                <w:noProof/>
                <w:lang w:eastAsia="en-AU"/>
              </w:rPr>
              <w:t xml:space="preserve"> was 13,800 words. Consider </w:t>
            </w:r>
            <w:hyperlink r:id="rId16" w:tooltip="Wikipedia:Splitting" w:history="1">
              <w:r w:rsidRPr="00B451E7">
                <w:rPr>
                  <w:rStyle w:val="Hyperlink"/>
                  <w:noProof/>
                  <w:lang w:eastAsia="en-AU"/>
                </w:rPr>
                <w:t>splitting</w:t>
              </w:r>
            </w:hyperlink>
            <w:r w:rsidRPr="00B451E7">
              <w:rPr>
                <w:noProof/>
                <w:lang w:eastAsia="en-AU"/>
              </w:rPr>
              <w:t xml:space="preserve"> content into sub-articles, </w:t>
            </w:r>
            <w:hyperlink r:id="rId17" w:tooltip="Wikipedia:Summary style" w:history="1">
              <w:r w:rsidRPr="00B451E7">
                <w:rPr>
                  <w:rStyle w:val="Hyperlink"/>
                  <w:noProof/>
                  <w:lang w:eastAsia="en-AU"/>
                </w:rPr>
                <w:t>condensing</w:t>
              </w:r>
            </w:hyperlink>
            <w:r w:rsidRPr="00B451E7">
              <w:rPr>
                <w:noProof/>
                <w:lang w:eastAsia="en-AU"/>
              </w:rPr>
              <w:t xml:space="preserve"> it, or adding </w:t>
            </w:r>
            <w:hyperlink r:id="rId18" w:anchor="Subsections" w:tooltip="Help:Section" w:history="1">
              <w:r w:rsidRPr="00B451E7">
                <w:rPr>
                  <w:rStyle w:val="Hyperlink"/>
                  <w:noProof/>
                  <w:lang w:eastAsia="en-AU"/>
                </w:rPr>
                <w:t>subheadings</w:t>
              </w:r>
            </w:hyperlink>
            <w:r w:rsidRPr="00B451E7">
              <w:rPr>
                <w:noProof/>
                <w:lang w:eastAsia="en-AU"/>
              </w:rPr>
              <w:t xml:space="preserve">. Please discuss this issue on the article's </w:t>
            </w:r>
            <w:hyperlink r:id="rId19" w:tooltip="Talk:Pokémon" w:history="1">
              <w:r w:rsidRPr="00B451E7">
                <w:rPr>
                  <w:rStyle w:val="Hyperlink"/>
                  <w:noProof/>
                  <w:lang w:eastAsia="en-AU"/>
                </w:rPr>
                <w:t>talk page</w:t>
              </w:r>
            </w:hyperlink>
            <w:r w:rsidRPr="00B451E7">
              <w:rPr>
                <w:noProof/>
                <w:lang w:eastAsia="en-AU"/>
              </w:rPr>
              <w:t xml:space="preserve">. </w:t>
            </w:r>
            <w:r w:rsidRPr="00B451E7">
              <w:rPr>
                <w:i/>
                <w:iCs/>
                <w:noProof/>
                <w:lang w:eastAsia="en-AU"/>
              </w:rPr>
              <w:t>(December 2025)</w:t>
            </w:r>
          </w:p>
        </w:tc>
      </w:tr>
    </w:tbl>
    <w:p w14:paraId="5D5056BE" w14:textId="77777777" w:rsidR="00B451E7" w:rsidRPr="00B451E7" w:rsidRDefault="00B451E7" w:rsidP="00B451E7">
      <w:pPr>
        <w:rPr>
          <w:noProof/>
          <w:vanish/>
          <w:lang w:val="en" w:eastAsia="en-A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53"/>
        <w:gridCol w:w="5087"/>
      </w:tblGrid>
      <w:tr w:rsidR="00B451E7" w:rsidRPr="00B451E7" w14:paraId="5A97ACD1" w14:textId="77777777">
        <w:trPr>
          <w:tblCellSpacing w:w="15" w:type="dxa"/>
        </w:trPr>
        <w:tc>
          <w:tcPr>
            <w:tcW w:w="0" w:type="auto"/>
            <w:gridSpan w:val="2"/>
            <w:shd w:val="clear" w:color="auto" w:fill="E6E6FA"/>
            <w:vAlign w:val="center"/>
            <w:hideMark/>
          </w:tcPr>
          <w:p w14:paraId="6E1C9BF3" w14:textId="77777777" w:rsidR="00B451E7" w:rsidRPr="00B451E7" w:rsidRDefault="00B451E7" w:rsidP="00B451E7">
            <w:pPr>
              <w:rPr>
                <w:b/>
                <w:bCs/>
                <w:i/>
                <w:iCs/>
                <w:noProof/>
                <w:lang w:eastAsia="en-AU"/>
              </w:rPr>
            </w:pPr>
            <w:r w:rsidRPr="00B451E7">
              <w:rPr>
                <w:b/>
                <w:bCs/>
                <w:i/>
                <w:iCs/>
                <w:noProof/>
                <w:lang w:eastAsia="en-AU"/>
              </w:rPr>
              <w:t>Pokémon</w:t>
            </w:r>
          </w:p>
        </w:tc>
      </w:tr>
      <w:tr w:rsidR="00B451E7" w:rsidRPr="00B451E7" w14:paraId="7798D483" w14:textId="77777777">
        <w:trPr>
          <w:tblCellSpacing w:w="15" w:type="dxa"/>
        </w:trPr>
        <w:tc>
          <w:tcPr>
            <w:tcW w:w="0" w:type="auto"/>
            <w:gridSpan w:val="2"/>
            <w:vAlign w:val="center"/>
            <w:hideMark/>
          </w:tcPr>
          <w:p w14:paraId="07CDAB5D" w14:textId="1DDEAEC7" w:rsidR="00B451E7" w:rsidRPr="00B451E7" w:rsidRDefault="00B451E7" w:rsidP="00B451E7">
            <w:pPr>
              <w:rPr>
                <w:noProof/>
                <w:lang w:eastAsia="en-AU"/>
              </w:rPr>
            </w:pPr>
            <w:r w:rsidRPr="00B451E7">
              <w:rPr>
                <w:noProof/>
                <w:lang w:eastAsia="en-AU"/>
              </w:rPr>
              <w:drawing>
                <wp:inline distT="0" distB="0" distL="0" distR="0" wp14:anchorId="1694035C" wp14:editId="5FCD1775">
                  <wp:extent cx="2667000" cy="981075"/>
                  <wp:effectExtent l="0" t="0" r="0" b="9525"/>
                  <wp:docPr id="562469737" name="Picture 25" descr="A blue and yellow text&#10;&#10;AI-generated content may be incorrec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69737" name="Picture 25" descr="A blue and yellow text&#10;&#10;AI-generated content may be incorrect.">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000" cy="981075"/>
                          </a:xfrm>
                          <a:prstGeom prst="rect">
                            <a:avLst/>
                          </a:prstGeom>
                          <a:noFill/>
                          <a:ln>
                            <a:noFill/>
                          </a:ln>
                        </pic:spPr>
                      </pic:pic>
                    </a:graphicData>
                  </a:graphic>
                </wp:inline>
              </w:drawing>
            </w:r>
          </w:p>
          <w:p w14:paraId="7833D5AA" w14:textId="77777777" w:rsidR="00B451E7" w:rsidRPr="00B451E7" w:rsidRDefault="00B451E7" w:rsidP="00B451E7">
            <w:pPr>
              <w:rPr>
                <w:noProof/>
                <w:lang w:eastAsia="en-AU"/>
              </w:rPr>
            </w:pPr>
            <w:r w:rsidRPr="00B451E7">
              <w:rPr>
                <w:noProof/>
                <w:lang w:eastAsia="en-AU"/>
              </w:rPr>
              <w:t>International franchise logo, designed by Chris Maple in 1998</w:t>
            </w:r>
            <w:hyperlink r:id="rId22" w:anchor="cite_note-1" w:history="1">
              <w:r w:rsidRPr="00B451E7">
                <w:rPr>
                  <w:rStyle w:val="Hyperlink"/>
                  <w:noProof/>
                  <w:vertAlign w:val="superscript"/>
                  <w:lang w:eastAsia="en-AU"/>
                </w:rPr>
                <w:t>[1]</w:t>
              </w:r>
            </w:hyperlink>
          </w:p>
        </w:tc>
      </w:tr>
      <w:tr w:rsidR="00B451E7" w:rsidRPr="00B451E7" w14:paraId="6AA20ABA" w14:textId="77777777">
        <w:trPr>
          <w:tblCellSpacing w:w="15" w:type="dxa"/>
        </w:trPr>
        <w:tc>
          <w:tcPr>
            <w:tcW w:w="0" w:type="auto"/>
            <w:vAlign w:val="center"/>
            <w:hideMark/>
          </w:tcPr>
          <w:p w14:paraId="3D1DAC3D" w14:textId="77777777" w:rsidR="00B451E7" w:rsidRPr="00B451E7" w:rsidRDefault="00B451E7" w:rsidP="00B451E7">
            <w:pPr>
              <w:rPr>
                <w:b/>
                <w:bCs/>
                <w:noProof/>
                <w:lang w:eastAsia="en-AU"/>
              </w:rPr>
            </w:pPr>
            <w:r w:rsidRPr="00B451E7">
              <w:rPr>
                <w:b/>
                <w:bCs/>
                <w:noProof/>
                <w:lang w:eastAsia="en-AU"/>
              </w:rPr>
              <w:t>Created by</w:t>
            </w:r>
          </w:p>
        </w:tc>
        <w:tc>
          <w:tcPr>
            <w:tcW w:w="0" w:type="auto"/>
            <w:vAlign w:val="center"/>
            <w:hideMark/>
          </w:tcPr>
          <w:p w14:paraId="3665635F" w14:textId="77777777" w:rsidR="00B451E7" w:rsidRPr="00B451E7" w:rsidRDefault="00B451E7" w:rsidP="00B451E7">
            <w:pPr>
              <w:rPr>
                <w:noProof/>
                <w:lang w:eastAsia="en-AU"/>
              </w:rPr>
            </w:pPr>
            <w:hyperlink r:id="rId23" w:tooltip="Satoshi Tajiri" w:history="1">
              <w:r w:rsidRPr="00B451E7">
                <w:rPr>
                  <w:rStyle w:val="Hyperlink"/>
                  <w:noProof/>
                  <w:lang w:eastAsia="en-AU"/>
                </w:rPr>
                <w:t>Satoshi Tajiri</w:t>
              </w:r>
            </w:hyperlink>
          </w:p>
        </w:tc>
      </w:tr>
      <w:tr w:rsidR="00B451E7" w:rsidRPr="00B451E7" w14:paraId="4B84D743" w14:textId="77777777">
        <w:trPr>
          <w:tblCellSpacing w:w="15" w:type="dxa"/>
        </w:trPr>
        <w:tc>
          <w:tcPr>
            <w:tcW w:w="0" w:type="auto"/>
            <w:vAlign w:val="center"/>
            <w:hideMark/>
          </w:tcPr>
          <w:p w14:paraId="65826BE4" w14:textId="77777777" w:rsidR="00B451E7" w:rsidRPr="00B451E7" w:rsidRDefault="00B451E7" w:rsidP="00B451E7">
            <w:pPr>
              <w:rPr>
                <w:b/>
                <w:bCs/>
                <w:noProof/>
                <w:lang w:eastAsia="en-AU"/>
              </w:rPr>
            </w:pPr>
            <w:r w:rsidRPr="00B451E7">
              <w:rPr>
                <w:b/>
                <w:bCs/>
                <w:noProof/>
                <w:lang w:eastAsia="en-AU"/>
              </w:rPr>
              <w:t>Original work</w:t>
            </w:r>
          </w:p>
        </w:tc>
        <w:tc>
          <w:tcPr>
            <w:tcW w:w="0" w:type="auto"/>
            <w:vAlign w:val="center"/>
            <w:hideMark/>
          </w:tcPr>
          <w:p w14:paraId="5772005D" w14:textId="77777777" w:rsidR="00B451E7" w:rsidRPr="00B451E7" w:rsidRDefault="00B451E7" w:rsidP="00B451E7">
            <w:pPr>
              <w:rPr>
                <w:noProof/>
                <w:lang w:eastAsia="en-AU"/>
              </w:rPr>
            </w:pPr>
            <w:hyperlink r:id="rId24" w:tooltip="Pokémon Red, Blue, and Yellow" w:history="1">
              <w:r w:rsidRPr="00B451E7">
                <w:rPr>
                  <w:rStyle w:val="Hyperlink"/>
                  <w:i/>
                  <w:iCs/>
                  <w:noProof/>
                  <w:lang w:eastAsia="en-AU"/>
                </w:rPr>
                <w:t>Pocket Monsters Red</w:t>
              </w:r>
              <w:r w:rsidRPr="00B451E7">
                <w:rPr>
                  <w:rStyle w:val="Hyperlink"/>
                  <w:noProof/>
                  <w:lang w:eastAsia="en-AU"/>
                </w:rPr>
                <w:t xml:space="preserve"> and </w:t>
              </w:r>
              <w:r w:rsidRPr="00B451E7">
                <w:rPr>
                  <w:rStyle w:val="Hyperlink"/>
                  <w:i/>
                  <w:iCs/>
                  <w:noProof/>
                  <w:lang w:eastAsia="en-AU"/>
                </w:rPr>
                <w:t>Pocket Monsters Green</w:t>
              </w:r>
            </w:hyperlink>
            <w:r w:rsidRPr="00B451E7">
              <w:rPr>
                <w:noProof/>
                <w:lang w:eastAsia="en-AU"/>
              </w:rPr>
              <w:t xml:space="preserve"> (1996)</w:t>
            </w:r>
          </w:p>
        </w:tc>
      </w:tr>
      <w:tr w:rsidR="00B451E7" w:rsidRPr="00B451E7" w14:paraId="6ECFAF19" w14:textId="77777777">
        <w:trPr>
          <w:tblCellSpacing w:w="15" w:type="dxa"/>
        </w:trPr>
        <w:tc>
          <w:tcPr>
            <w:tcW w:w="0" w:type="auto"/>
            <w:vAlign w:val="center"/>
            <w:hideMark/>
          </w:tcPr>
          <w:p w14:paraId="4242F942" w14:textId="77777777" w:rsidR="00B451E7" w:rsidRPr="00B451E7" w:rsidRDefault="00B451E7" w:rsidP="00B451E7">
            <w:pPr>
              <w:rPr>
                <w:b/>
                <w:bCs/>
                <w:noProof/>
                <w:lang w:eastAsia="en-AU"/>
              </w:rPr>
            </w:pPr>
            <w:r w:rsidRPr="00B451E7">
              <w:rPr>
                <w:b/>
                <w:bCs/>
                <w:noProof/>
                <w:lang w:eastAsia="en-AU"/>
              </w:rPr>
              <w:t>Owners</w:t>
            </w:r>
          </w:p>
        </w:tc>
        <w:tc>
          <w:tcPr>
            <w:tcW w:w="0" w:type="auto"/>
            <w:vAlign w:val="center"/>
            <w:hideMark/>
          </w:tcPr>
          <w:p w14:paraId="1E61439A" w14:textId="77777777" w:rsidR="00B451E7" w:rsidRPr="00B451E7" w:rsidRDefault="00B451E7" w:rsidP="00B451E7">
            <w:pPr>
              <w:numPr>
                <w:ilvl w:val="0"/>
                <w:numId w:val="10"/>
              </w:numPr>
              <w:rPr>
                <w:noProof/>
                <w:lang w:eastAsia="en-AU"/>
              </w:rPr>
            </w:pPr>
            <w:hyperlink r:id="rId25" w:tooltip="Nintendo" w:history="1">
              <w:r w:rsidRPr="00B451E7">
                <w:rPr>
                  <w:rStyle w:val="Hyperlink"/>
                  <w:noProof/>
                  <w:lang w:eastAsia="en-AU"/>
                </w:rPr>
                <w:t>Nintendo</w:t>
              </w:r>
            </w:hyperlink>
          </w:p>
          <w:p w14:paraId="146B30A2" w14:textId="77777777" w:rsidR="00B451E7" w:rsidRPr="00B451E7" w:rsidRDefault="00B451E7" w:rsidP="00B451E7">
            <w:pPr>
              <w:numPr>
                <w:ilvl w:val="0"/>
                <w:numId w:val="10"/>
              </w:numPr>
              <w:rPr>
                <w:noProof/>
                <w:lang w:eastAsia="en-AU"/>
              </w:rPr>
            </w:pPr>
            <w:hyperlink r:id="rId26" w:tooltip="Creatures (company)" w:history="1">
              <w:r w:rsidRPr="00B451E7">
                <w:rPr>
                  <w:rStyle w:val="Hyperlink"/>
                  <w:noProof/>
                  <w:lang w:eastAsia="en-AU"/>
                </w:rPr>
                <w:t>Creatures</w:t>
              </w:r>
            </w:hyperlink>
          </w:p>
          <w:p w14:paraId="6F35677A" w14:textId="77777777" w:rsidR="00B451E7" w:rsidRPr="00B451E7" w:rsidRDefault="00B451E7" w:rsidP="00B451E7">
            <w:pPr>
              <w:numPr>
                <w:ilvl w:val="0"/>
                <w:numId w:val="10"/>
              </w:numPr>
              <w:rPr>
                <w:noProof/>
                <w:lang w:eastAsia="en-AU"/>
              </w:rPr>
            </w:pPr>
            <w:hyperlink r:id="rId27" w:tooltip="Game Freak" w:history="1">
              <w:r w:rsidRPr="00B451E7">
                <w:rPr>
                  <w:rStyle w:val="Hyperlink"/>
                  <w:noProof/>
                  <w:lang w:eastAsia="en-AU"/>
                </w:rPr>
                <w:t>Game Freak</w:t>
              </w:r>
            </w:hyperlink>
            <w:hyperlink r:id="rId28" w:anchor="cite_note-Legal-2" w:history="1">
              <w:r w:rsidRPr="00B451E7">
                <w:rPr>
                  <w:rStyle w:val="Hyperlink"/>
                  <w:noProof/>
                  <w:vertAlign w:val="superscript"/>
                  <w:lang w:eastAsia="en-AU"/>
                </w:rPr>
                <w:t>[2]</w:t>
              </w:r>
            </w:hyperlink>
          </w:p>
        </w:tc>
      </w:tr>
      <w:tr w:rsidR="00B451E7" w:rsidRPr="00B451E7" w14:paraId="415AD120" w14:textId="77777777">
        <w:trPr>
          <w:tblCellSpacing w:w="15" w:type="dxa"/>
        </w:trPr>
        <w:tc>
          <w:tcPr>
            <w:tcW w:w="0" w:type="auto"/>
            <w:vAlign w:val="center"/>
            <w:hideMark/>
          </w:tcPr>
          <w:p w14:paraId="307D54FC" w14:textId="77777777" w:rsidR="00B451E7" w:rsidRPr="00B451E7" w:rsidRDefault="00B451E7" w:rsidP="00B451E7">
            <w:pPr>
              <w:rPr>
                <w:b/>
                <w:bCs/>
                <w:noProof/>
                <w:lang w:eastAsia="en-AU"/>
              </w:rPr>
            </w:pPr>
            <w:r w:rsidRPr="00B451E7">
              <w:rPr>
                <w:b/>
                <w:bCs/>
                <w:noProof/>
                <w:lang w:eastAsia="en-AU"/>
              </w:rPr>
              <w:t>Years</w:t>
            </w:r>
          </w:p>
        </w:tc>
        <w:tc>
          <w:tcPr>
            <w:tcW w:w="0" w:type="auto"/>
            <w:vAlign w:val="center"/>
            <w:hideMark/>
          </w:tcPr>
          <w:p w14:paraId="5332079C" w14:textId="77777777" w:rsidR="00B451E7" w:rsidRPr="00B451E7" w:rsidRDefault="00B451E7" w:rsidP="00B451E7">
            <w:pPr>
              <w:rPr>
                <w:noProof/>
                <w:lang w:eastAsia="en-AU"/>
              </w:rPr>
            </w:pPr>
            <w:r w:rsidRPr="00B451E7">
              <w:rPr>
                <w:noProof/>
                <w:lang w:eastAsia="en-AU"/>
              </w:rPr>
              <w:t>1996–present</w:t>
            </w:r>
          </w:p>
        </w:tc>
      </w:tr>
      <w:tr w:rsidR="00B451E7" w:rsidRPr="00B451E7" w14:paraId="5A4A74C8" w14:textId="77777777">
        <w:trPr>
          <w:tblCellSpacing w:w="15" w:type="dxa"/>
        </w:trPr>
        <w:tc>
          <w:tcPr>
            <w:tcW w:w="0" w:type="auto"/>
            <w:gridSpan w:val="2"/>
            <w:shd w:val="clear" w:color="auto" w:fill="E6E6FA"/>
            <w:vAlign w:val="center"/>
            <w:hideMark/>
          </w:tcPr>
          <w:p w14:paraId="54159037" w14:textId="77777777" w:rsidR="00B451E7" w:rsidRPr="00B451E7" w:rsidRDefault="00B451E7" w:rsidP="00B451E7">
            <w:pPr>
              <w:rPr>
                <w:b/>
                <w:bCs/>
                <w:noProof/>
                <w:lang w:eastAsia="en-AU"/>
              </w:rPr>
            </w:pPr>
            <w:r w:rsidRPr="00B451E7">
              <w:rPr>
                <w:b/>
                <w:bCs/>
                <w:noProof/>
                <w:lang w:eastAsia="en-AU"/>
              </w:rPr>
              <w:t>Print publications</w:t>
            </w:r>
          </w:p>
        </w:tc>
      </w:tr>
      <w:tr w:rsidR="00B451E7" w:rsidRPr="00B451E7" w14:paraId="5F6585EE" w14:textId="77777777">
        <w:trPr>
          <w:tblCellSpacing w:w="15" w:type="dxa"/>
        </w:trPr>
        <w:tc>
          <w:tcPr>
            <w:tcW w:w="0" w:type="auto"/>
            <w:vAlign w:val="center"/>
            <w:hideMark/>
          </w:tcPr>
          <w:p w14:paraId="756EFE96" w14:textId="77777777" w:rsidR="00B451E7" w:rsidRPr="00B451E7" w:rsidRDefault="00B451E7" w:rsidP="00B451E7">
            <w:pPr>
              <w:rPr>
                <w:b/>
                <w:bCs/>
                <w:noProof/>
                <w:lang w:eastAsia="en-AU"/>
              </w:rPr>
            </w:pPr>
            <w:r w:rsidRPr="00B451E7">
              <w:rPr>
                <w:b/>
                <w:bCs/>
                <w:noProof/>
                <w:lang w:eastAsia="en-AU"/>
              </w:rPr>
              <w:lastRenderedPageBreak/>
              <w:t>Comics</w:t>
            </w:r>
          </w:p>
        </w:tc>
        <w:tc>
          <w:tcPr>
            <w:tcW w:w="0" w:type="auto"/>
            <w:vAlign w:val="center"/>
            <w:hideMark/>
          </w:tcPr>
          <w:p w14:paraId="3E29A9D8" w14:textId="77777777" w:rsidR="00B451E7" w:rsidRPr="00B451E7" w:rsidRDefault="00B451E7" w:rsidP="00B451E7">
            <w:pPr>
              <w:rPr>
                <w:noProof/>
                <w:lang w:eastAsia="en-AU"/>
              </w:rPr>
            </w:pPr>
            <w:r w:rsidRPr="00B451E7">
              <w:rPr>
                <w:noProof/>
                <w:lang w:eastAsia="en-AU"/>
              </w:rPr>
              <w:t xml:space="preserve">See </w:t>
            </w:r>
            <w:hyperlink r:id="rId29" w:tooltip="List of Pokémon manga" w:history="1">
              <w:r w:rsidRPr="00B451E7">
                <w:rPr>
                  <w:rStyle w:val="Hyperlink"/>
                  <w:noProof/>
                  <w:lang w:eastAsia="en-AU"/>
                </w:rPr>
                <w:t xml:space="preserve">list of </w:t>
              </w:r>
              <w:r w:rsidRPr="00B451E7">
                <w:rPr>
                  <w:rStyle w:val="Hyperlink"/>
                  <w:i/>
                  <w:iCs/>
                  <w:noProof/>
                  <w:lang w:eastAsia="en-AU"/>
                </w:rPr>
                <w:t>Pokémon</w:t>
              </w:r>
              <w:r w:rsidRPr="00B451E7">
                <w:rPr>
                  <w:rStyle w:val="Hyperlink"/>
                  <w:noProof/>
                  <w:lang w:eastAsia="en-AU"/>
                </w:rPr>
                <w:t xml:space="preserve"> manga</w:t>
              </w:r>
            </w:hyperlink>
          </w:p>
        </w:tc>
      </w:tr>
      <w:tr w:rsidR="00B451E7" w:rsidRPr="00B451E7" w14:paraId="44E05504" w14:textId="77777777">
        <w:trPr>
          <w:tblCellSpacing w:w="15" w:type="dxa"/>
        </w:trPr>
        <w:tc>
          <w:tcPr>
            <w:tcW w:w="0" w:type="auto"/>
            <w:gridSpan w:val="2"/>
            <w:shd w:val="clear" w:color="auto" w:fill="E6E6FA"/>
            <w:vAlign w:val="center"/>
            <w:hideMark/>
          </w:tcPr>
          <w:p w14:paraId="54CFD9B8" w14:textId="77777777" w:rsidR="00B451E7" w:rsidRPr="00B451E7" w:rsidRDefault="00B451E7" w:rsidP="00B451E7">
            <w:pPr>
              <w:rPr>
                <w:b/>
                <w:bCs/>
                <w:noProof/>
                <w:lang w:eastAsia="en-AU"/>
              </w:rPr>
            </w:pPr>
            <w:r w:rsidRPr="00B451E7">
              <w:rPr>
                <w:b/>
                <w:bCs/>
                <w:noProof/>
                <w:lang w:eastAsia="en-AU"/>
              </w:rPr>
              <w:t>Films and television</w:t>
            </w:r>
          </w:p>
        </w:tc>
      </w:tr>
      <w:tr w:rsidR="00B451E7" w:rsidRPr="00B451E7" w14:paraId="0C051069" w14:textId="77777777">
        <w:trPr>
          <w:tblCellSpacing w:w="15" w:type="dxa"/>
        </w:trPr>
        <w:tc>
          <w:tcPr>
            <w:tcW w:w="0" w:type="auto"/>
            <w:vAlign w:val="center"/>
            <w:hideMark/>
          </w:tcPr>
          <w:p w14:paraId="6D2A46E1" w14:textId="77777777" w:rsidR="00B451E7" w:rsidRPr="00B451E7" w:rsidRDefault="00B451E7" w:rsidP="00B451E7">
            <w:pPr>
              <w:rPr>
                <w:b/>
                <w:bCs/>
                <w:noProof/>
                <w:lang w:eastAsia="en-AU"/>
              </w:rPr>
            </w:pPr>
            <w:r w:rsidRPr="00B451E7">
              <w:rPr>
                <w:b/>
                <w:bCs/>
                <w:noProof/>
                <w:lang w:eastAsia="en-AU"/>
              </w:rPr>
              <w:t>Film(s)</w:t>
            </w:r>
          </w:p>
        </w:tc>
        <w:tc>
          <w:tcPr>
            <w:tcW w:w="0" w:type="auto"/>
            <w:vAlign w:val="center"/>
            <w:hideMark/>
          </w:tcPr>
          <w:p w14:paraId="09EE0A12" w14:textId="77777777" w:rsidR="00B451E7" w:rsidRPr="00B451E7" w:rsidRDefault="00B451E7" w:rsidP="00B451E7">
            <w:pPr>
              <w:rPr>
                <w:noProof/>
                <w:lang w:eastAsia="en-AU"/>
              </w:rPr>
            </w:pPr>
            <w:r w:rsidRPr="00B451E7">
              <w:rPr>
                <w:noProof/>
                <w:lang w:eastAsia="en-AU"/>
              </w:rPr>
              <w:t xml:space="preserve">See </w:t>
            </w:r>
            <w:hyperlink r:id="rId30" w:tooltip="List of Pokémon films" w:history="1">
              <w:r w:rsidRPr="00B451E7">
                <w:rPr>
                  <w:rStyle w:val="Hyperlink"/>
                  <w:noProof/>
                  <w:lang w:eastAsia="en-AU"/>
                </w:rPr>
                <w:t xml:space="preserve">list of </w:t>
              </w:r>
              <w:r w:rsidRPr="00B451E7">
                <w:rPr>
                  <w:rStyle w:val="Hyperlink"/>
                  <w:i/>
                  <w:iCs/>
                  <w:noProof/>
                  <w:lang w:eastAsia="en-AU"/>
                </w:rPr>
                <w:t>Pokémon</w:t>
              </w:r>
              <w:r w:rsidRPr="00B451E7">
                <w:rPr>
                  <w:rStyle w:val="Hyperlink"/>
                  <w:noProof/>
                  <w:lang w:eastAsia="en-AU"/>
                </w:rPr>
                <w:t xml:space="preserve"> films</w:t>
              </w:r>
            </w:hyperlink>
          </w:p>
        </w:tc>
      </w:tr>
      <w:tr w:rsidR="00B451E7" w:rsidRPr="00B451E7" w14:paraId="3D389A63" w14:textId="77777777">
        <w:trPr>
          <w:tblCellSpacing w:w="15" w:type="dxa"/>
        </w:trPr>
        <w:tc>
          <w:tcPr>
            <w:tcW w:w="0" w:type="auto"/>
            <w:vAlign w:val="center"/>
            <w:hideMark/>
          </w:tcPr>
          <w:p w14:paraId="395344A4" w14:textId="77777777" w:rsidR="00B451E7" w:rsidRPr="00B451E7" w:rsidRDefault="00B451E7" w:rsidP="00B451E7">
            <w:pPr>
              <w:rPr>
                <w:b/>
                <w:bCs/>
                <w:noProof/>
                <w:lang w:eastAsia="en-AU"/>
              </w:rPr>
            </w:pPr>
            <w:r w:rsidRPr="00B451E7">
              <w:rPr>
                <w:b/>
                <w:bCs/>
                <w:noProof/>
                <w:lang w:eastAsia="en-AU"/>
              </w:rPr>
              <w:t>Animated series</w:t>
            </w:r>
          </w:p>
        </w:tc>
        <w:tc>
          <w:tcPr>
            <w:tcW w:w="0" w:type="auto"/>
            <w:vAlign w:val="center"/>
            <w:hideMark/>
          </w:tcPr>
          <w:p w14:paraId="4A7D1FC5" w14:textId="77777777" w:rsidR="00B451E7" w:rsidRPr="00B451E7" w:rsidRDefault="00B451E7" w:rsidP="00B451E7">
            <w:pPr>
              <w:rPr>
                <w:noProof/>
                <w:lang w:eastAsia="en-AU"/>
              </w:rPr>
            </w:pPr>
            <w:hyperlink r:id="rId31" w:tooltip="Pokémon (TV series)" w:history="1">
              <w:r w:rsidRPr="00B451E7">
                <w:rPr>
                  <w:rStyle w:val="Hyperlink"/>
                  <w:i/>
                  <w:iCs/>
                  <w:noProof/>
                  <w:lang w:eastAsia="en-AU"/>
                </w:rPr>
                <w:t>Pokémon</w:t>
              </w:r>
            </w:hyperlink>
            <w:r w:rsidRPr="00B451E7">
              <w:rPr>
                <w:noProof/>
                <w:lang w:eastAsia="en-AU"/>
              </w:rPr>
              <w:t xml:space="preserve"> (1997–present)</w:t>
            </w:r>
          </w:p>
        </w:tc>
      </w:tr>
      <w:tr w:rsidR="00B451E7" w:rsidRPr="00B451E7" w14:paraId="535C963A" w14:textId="77777777">
        <w:trPr>
          <w:tblCellSpacing w:w="15" w:type="dxa"/>
        </w:trPr>
        <w:tc>
          <w:tcPr>
            <w:tcW w:w="0" w:type="auto"/>
            <w:gridSpan w:val="2"/>
            <w:shd w:val="clear" w:color="auto" w:fill="E6E6FA"/>
            <w:vAlign w:val="center"/>
            <w:hideMark/>
          </w:tcPr>
          <w:p w14:paraId="3F87AF4B" w14:textId="77777777" w:rsidR="00B451E7" w:rsidRPr="00B451E7" w:rsidRDefault="00B451E7" w:rsidP="00B451E7">
            <w:pPr>
              <w:rPr>
                <w:b/>
                <w:bCs/>
                <w:noProof/>
                <w:lang w:eastAsia="en-AU"/>
              </w:rPr>
            </w:pPr>
            <w:r w:rsidRPr="00B451E7">
              <w:rPr>
                <w:b/>
                <w:bCs/>
                <w:noProof/>
                <w:lang w:eastAsia="en-AU"/>
              </w:rPr>
              <w:t>Games</w:t>
            </w:r>
          </w:p>
        </w:tc>
      </w:tr>
      <w:tr w:rsidR="00B451E7" w:rsidRPr="00B451E7" w14:paraId="2A00B84C" w14:textId="77777777">
        <w:trPr>
          <w:tblCellSpacing w:w="15" w:type="dxa"/>
        </w:trPr>
        <w:tc>
          <w:tcPr>
            <w:tcW w:w="0" w:type="auto"/>
            <w:vAlign w:val="center"/>
            <w:hideMark/>
          </w:tcPr>
          <w:p w14:paraId="21FC21F0" w14:textId="77777777" w:rsidR="00B451E7" w:rsidRPr="00B451E7" w:rsidRDefault="00B451E7" w:rsidP="00B451E7">
            <w:pPr>
              <w:rPr>
                <w:b/>
                <w:bCs/>
                <w:noProof/>
                <w:lang w:eastAsia="en-AU"/>
              </w:rPr>
            </w:pPr>
            <w:r w:rsidRPr="00B451E7">
              <w:rPr>
                <w:b/>
                <w:bCs/>
                <w:noProof/>
                <w:lang w:eastAsia="en-AU"/>
              </w:rPr>
              <w:t>Traditional</w:t>
            </w:r>
          </w:p>
        </w:tc>
        <w:tc>
          <w:tcPr>
            <w:tcW w:w="0" w:type="auto"/>
            <w:vAlign w:val="center"/>
            <w:hideMark/>
          </w:tcPr>
          <w:p w14:paraId="60AEB91F" w14:textId="77777777" w:rsidR="00B451E7" w:rsidRPr="00B451E7" w:rsidRDefault="00B451E7" w:rsidP="00B451E7">
            <w:pPr>
              <w:rPr>
                <w:noProof/>
                <w:lang w:eastAsia="en-AU"/>
              </w:rPr>
            </w:pPr>
            <w:hyperlink r:id="rId32" w:tooltip="Pokémon Trading Card Game" w:history="1">
              <w:r w:rsidRPr="00B451E7">
                <w:rPr>
                  <w:rStyle w:val="Hyperlink"/>
                  <w:i/>
                  <w:iCs/>
                  <w:noProof/>
                  <w:lang w:eastAsia="en-AU"/>
                </w:rPr>
                <w:t>Pokémon Trading Card Game</w:t>
              </w:r>
            </w:hyperlink>
          </w:p>
        </w:tc>
      </w:tr>
      <w:tr w:rsidR="00B451E7" w:rsidRPr="00B451E7" w14:paraId="17049B8A" w14:textId="77777777">
        <w:trPr>
          <w:tblCellSpacing w:w="15" w:type="dxa"/>
        </w:trPr>
        <w:tc>
          <w:tcPr>
            <w:tcW w:w="0" w:type="auto"/>
            <w:vAlign w:val="center"/>
            <w:hideMark/>
          </w:tcPr>
          <w:p w14:paraId="78AB13DF" w14:textId="77777777" w:rsidR="00B451E7" w:rsidRPr="00B451E7" w:rsidRDefault="00B451E7" w:rsidP="00B451E7">
            <w:pPr>
              <w:rPr>
                <w:b/>
                <w:bCs/>
                <w:noProof/>
                <w:lang w:eastAsia="en-AU"/>
              </w:rPr>
            </w:pPr>
            <w:r w:rsidRPr="00B451E7">
              <w:rPr>
                <w:b/>
                <w:bCs/>
                <w:noProof/>
                <w:lang w:eastAsia="en-AU"/>
              </w:rPr>
              <w:t>Video game(s)</w:t>
            </w:r>
          </w:p>
        </w:tc>
        <w:tc>
          <w:tcPr>
            <w:tcW w:w="0" w:type="auto"/>
            <w:vAlign w:val="center"/>
            <w:hideMark/>
          </w:tcPr>
          <w:p w14:paraId="5626512A" w14:textId="77777777" w:rsidR="00B451E7" w:rsidRPr="00B451E7" w:rsidRDefault="00B451E7" w:rsidP="00B451E7">
            <w:pPr>
              <w:rPr>
                <w:noProof/>
                <w:lang w:eastAsia="en-AU"/>
              </w:rPr>
            </w:pPr>
            <w:hyperlink r:id="rId33" w:tooltip="Pokémon (video game series)" w:history="1">
              <w:r w:rsidRPr="00B451E7">
                <w:rPr>
                  <w:rStyle w:val="Hyperlink"/>
                  <w:i/>
                  <w:iCs/>
                  <w:noProof/>
                  <w:lang w:eastAsia="en-AU"/>
                </w:rPr>
                <w:t>Pokémon</w:t>
              </w:r>
              <w:r w:rsidRPr="00B451E7">
                <w:rPr>
                  <w:rStyle w:val="Hyperlink"/>
                  <w:noProof/>
                  <w:lang w:eastAsia="en-AU"/>
                </w:rPr>
                <w:t xml:space="preserve"> video game series</w:t>
              </w:r>
            </w:hyperlink>
          </w:p>
        </w:tc>
      </w:tr>
      <w:tr w:rsidR="00B451E7" w:rsidRPr="00B451E7" w14:paraId="0C96D5BB" w14:textId="77777777">
        <w:trPr>
          <w:tblCellSpacing w:w="15" w:type="dxa"/>
        </w:trPr>
        <w:tc>
          <w:tcPr>
            <w:tcW w:w="0" w:type="auto"/>
            <w:gridSpan w:val="2"/>
            <w:shd w:val="clear" w:color="auto" w:fill="E6E6FA"/>
            <w:vAlign w:val="center"/>
            <w:hideMark/>
          </w:tcPr>
          <w:p w14:paraId="26CFCA76" w14:textId="77777777" w:rsidR="00B451E7" w:rsidRPr="00B451E7" w:rsidRDefault="00B451E7" w:rsidP="00B451E7">
            <w:pPr>
              <w:rPr>
                <w:b/>
                <w:bCs/>
                <w:noProof/>
                <w:lang w:eastAsia="en-AU"/>
              </w:rPr>
            </w:pPr>
            <w:r w:rsidRPr="00B451E7">
              <w:rPr>
                <w:b/>
                <w:bCs/>
                <w:noProof/>
                <w:lang w:eastAsia="en-AU"/>
              </w:rPr>
              <w:t>Official website</w:t>
            </w:r>
          </w:p>
        </w:tc>
      </w:tr>
      <w:tr w:rsidR="00B451E7" w:rsidRPr="00B451E7" w14:paraId="2CA1A49A" w14:textId="77777777">
        <w:trPr>
          <w:tblCellSpacing w:w="15" w:type="dxa"/>
        </w:trPr>
        <w:tc>
          <w:tcPr>
            <w:tcW w:w="0" w:type="auto"/>
            <w:gridSpan w:val="2"/>
            <w:vAlign w:val="center"/>
            <w:hideMark/>
          </w:tcPr>
          <w:p w14:paraId="119217A4" w14:textId="77777777" w:rsidR="00B451E7" w:rsidRPr="00B451E7" w:rsidRDefault="00B451E7" w:rsidP="00B451E7">
            <w:pPr>
              <w:rPr>
                <w:noProof/>
                <w:lang w:eastAsia="en-AU"/>
              </w:rPr>
            </w:pPr>
            <w:hyperlink r:id="rId34" w:history="1">
              <w:r w:rsidRPr="00B451E7">
                <w:rPr>
                  <w:rStyle w:val="Hyperlink"/>
                  <w:noProof/>
                  <w:lang w:eastAsia="en-AU"/>
                </w:rPr>
                <w:t>Official hub</w:t>
              </w:r>
            </w:hyperlink>
          </w:p>
        </w:tc>
      </w:tr>
    </w:tbl>
    <w:p w14:paraId="5034805C" w14:textId="77777777" w:rsidR="00B451E7" w:rsidRPr="00B451E7" w:rsidRDefault="00B451E7" w:rsidP="00B451E7">
      <w:pPr>
        <w:rPr>
          <w:noProof/>
          <w:lang w:val="en" w:eastAsia="en-AU"/>
        </w:rPr>
      </w:pPr>
      <w:r w:rsidRPr="00B451E7">
        <w:rPr>
          <w:b/>
          <w:bCs/>
          <w:i/>
          <w:iCs/>
          <w:noProof/>
          <w:lang w:val="en" w:eastAsia="en-AU"/>
        </w:rPr>
        <w:t>Pokémon</w:t>
      </w:r>
      <w:hyperlink r:id="rId35" w:anchor="cite_note-3" w:history="1">
        <w:r w:rsidRPr="00B451E7">
          <w:rPr>
            <w:rStyle w:val="Hyperlink"/>
            <w:noProof/>
            <w:vertAlign w:val="superscript"/>
            <w:lang w:val="en" w:eastAsia="en-AU"/>
          </w:rPr>
          <w:t>[a]</w:t>
        </w:r>
      </w:hyperlink>
      <w:hyperlink r:id="rId36" w:anchor="cite_note-4" w:history="1">
        <w:r w:rsidRPr="00B451E7">
          <w:rPr>
            <w:rStyle w:val="Hyperlink"/>
            <w:noProof/>
            <w:vertAlign w:val="superscript"/>
            <w:lang w:val="en" w:eastAsia="en-AU"/>
          </w:rPr>
          <w:t>[b]</w:t>
        </w:r>
      </w:hyperlink>
      <w:r w:rsidRPr="00B451E7">
        <w:rPr>
          <w:noProof/>
          <w:lang w:val="en" w:eastAsia="en-AU"/>
        </w:rPr>
        <w:t xml:space="preserve"> is a Japanese </w:t>
      </w:r>
      <w:hyperlink r:id="rId37" w:tooltip="Media franchise" w:history="1">
        <w:r w:rsidRPr="00B451E7">
          <w:rPr>
            <w:rStyle w:val="Hyperlink"/>
            <w:noProof/>
            <w:lang w:val="en" w:eastAsia="en-AU"/>
          </w:rPr>
          <w:t>media franchise</w:t>
        </w:r>
      </w:hyperlink>
      <w:r w:rsidRPr="00B451E7">
        <w:rPr>
          <w:noProof/>
          <w:lang w:val="en" w:eastAsia="en-AU"/>
        </w:rPr>
        <w:t xml:space="preserve"> consisting of </w:t>
      </w:r>
      <w:hyperlink r:id="rId38" w:tooltip="List of Pokémon video games" w:history="1">
        <w:r w:rsidRPr="00B451E7">
          <w:rPr>
            <w:rStyle w:val="Hyperlink"/>
            <w:noProof/>
            <w:lang w:val="en" w:eastAsia="en-AU"/>
          </w:rPr>
          <w:t>video games</w:t>
        </w:r>
      </w:hyperlink>
      <w:r w:rsidRPr="00B451E7">
        <w:rPr>
          <w:noProof/>
          <w:lang w:val="en" w:eastAsia="en-AU"/>
        </w:rPr>
        <w:t xml:space="preserve">, </w:t>
      </w:r>
      <w:hyperlink r:id="rId39" w:tooltip="Pokémon (TV series)" w:history="1">
        <w:r w:rsidRPr="00B451E7">
          <w:rPr>
            <w:rStyle w:val="Hyperlink"/>
            <w:noProof/>
            <w:lang w:val="en" w:eastAsia="en-AU"/>
          </w:rPr>
          <w:t>animated series</w:t>
        </w:r>
      </w:hyperlink>
      <w:r w:rsidRPr="00B451E7">
        <w:rPr>
          <w:noProof/>
          <w:lang w:val="en" w:eastAsia="en-AU"/>
        </w:rPr>
        <w:t xml:space="preserve"> and </w:t>
      </w:r>
      <w:hyperlink r:id="rId40" w:tooltip="List of Pokémon films" w:history="1">
        <w:r w:rsidRPr="00B451E7">
          <w:rPr>
            <w:rStyle w:val="Hyperlink"/>
            <w:noProof/>
            <w:lang w:val="en" w:eastAsia="en-AU"/>
          </w:rPr>
          <w:t>films</w:t>
        </w:r>
      </w:hyperlink>
      <w:r w:rsidRPr="00B451E7">
        <w:rPr>
          <w:noProof/>
          <w:lang w:val="en" w:eastAsia="en-AU"/>
        </w:rPr>
        <w:t xml:space="preserve">, </w:t>
      </w:r>
      <w:hyperlink r:id="rId41" w:tooltip="Pokémon Trading Card Game" w:history="1">
        <w:r w:rsidRPr="00B451E7">
          <w:rPr>
            <w:rStyle w:val="Hyperlink"/>
            <w:noProof/>
            <w:lang w:val="en" w:eastAsia="en-AU"/>
          </w:rPr>
          <w:t>a trading card game</w:t>
        </w:r>
      </w:hyperlink>
      <w:r w:rsidRPr="00B451E7">
        <w:rPr>
          <w:noProof/>
          <w:lang w:val="en" w:eastAsia="en-AU"/>
        </w:rPr>
        <w:t xml:space="preserve">, and other related media. The franchise takes place in a </w:t>
      </w:r>
      <w:hyperlink r:id="rId42" w:tooltip="Shared universe" w:history="1">
        <w:r w:rsidRPr="00B451E7">
          <w:rPr>
            <w:rStyle w:val="Hyperlink"/>
            <w:noProof/>
            <w:lang w:val="en" w:eastAsia="en-AU"/>
          </w:rPr>
          <w:t>shared universe</w:t>
        </w:r>
      </w:hyperlink>
      <w:r w:rsidRPr="00B451E7">
        <w:rPr>
          <w:noProof/>
          <w:lang w:val="en" w:eastAsia="en-AU"/>
        </w:rPr>
        <w:t xml:space="preserve"> in which humans co-exist with creatures known as </w:t>
      </w:r>
      <w:hyperlink r:id="rId43" w:tooltip="List of Pokémon" w:history="1">
        <w:r w:rsidRPr="00B451E7">
          <w:rPr>
            <w:rStyle w:val="Hyperlink"/>
            <w:noProof/>
            <w:lang w:val="en" w:eastAsia="en-AU"/>
          </w:rPr>
          <w:t>Pokémon</w:t>
        </w:r>
      </w:hyperlink>
      <w:r w:rsidRPr="00B451E7">
        <w:rPr>
          <w:noProof/>
          <w:lang w:val="en" w:eastAsia="en-AU"/>
        </w:rPr>
        <w:t xml:space="preserve">, a large variety of species endowed with special powers. The franchise's primary </w:t>
      </w:r>
      <w:hyperlink r:id="rId44" w:tooltip="Target audience" w:history="1">
        <w:r w:rsidRPr="00B451E7">
          <w:rPr>
            <w:rStyle w:val="Hyperlink"/>
            <w:noProof/>
            <w:lang w:val="en" w:eastAsia="en-AU"/>
          </w:rPr>
          <w:t>target audience</w:t>
        </w:r>
      </w:hyperlink>
      <w:r w:rsidRPr="00B451E7">
        <w:rPr>
          <w:noProof/>
          <w:lang w:val="en" w:eastAsia="en-AU"/>
        </w:rPr>
        <w:t xml:space="preserve"> is children aged 5 to 12,</w:t>
      </w:r>
      <w:hyperlink r:id="rId45" w:anchor="cite_note-5" w:history="1">
        <w:r w:rsidRPr="00B451E7">
          <w:rPr>
            <w:rStyle w:val="Hyperlink"/>
            <w:noProof/>
            <w:vertAlign w:val="superscript"/>
            <w:lang w:val="en" w:eastAsia="en-AU"/>
          </w:rPr>
          <w:t>[3]</w:t>
        </w:r>
      </w:hyperlink>
      <w:r w:rsidRPr="00B451E7">
        <w:rPr>
          <w:noProof/>
          <w:lang w:val="en" w:eastAsia="en-AU"/>
        </w:rPr>
        <w:t xml:space="preserve"> but it is known to attract people of all ages.</w:t>
      </w:r>
      <w:hyperlink r:id="rId46" w:anchor="cite_note-15" w:history="1">
        <w:r w:rsidRPr="00B451E7">
          <w:rPr>
            <w:rStyle w:val="Hyperlink"/>
            <w:noProof/>
            <w:vertAlign w:val="superscript"/>
            <w:lang w:val="en" w:eastAsia="en-AU"/>
          </w:rPr>
          <w:t>[I]</w:t>
        </w:r>
      </w:hyperlink>
      <w:r w:rsidRPr="00B451E7">
        <w:rPr>
          <w:noProof/>
          <w:lang w:val="en" w:eastAsia="en-AU"/>
        </w:rPr>
        <w:t xml:space="preserve"> </w:t>
      </w:r>
      <w:r w:rsidRPr="00B451E7">
        <w:rPr>
          <w:i/>
          <w:iCs/>
          <w:noProof/>
          <w:lang w:val="en" w:eastAsia="en-AU"/>
        </w:rPr>
        <w:t>Pokémon</w:t>
      </w:r>
      <w:r w:rsidRPr="00B451E7">
        <w:rPr>
          <w:noProof/>
          <w:lang w:val="en" w:eastAsia="en-AU"/>
        </w:rPr>
        <w:t xml:space="preserve"> is estimated to be the world's </w:t>
      </w:r>
      <w:hyperlink r:id="rId47" w:tooltip="List of highest-grossing media franchises" w:history="1">
        <w:r w:rsidRPr="00B451E7">
          <w:rPr>
            <w:rStyle w:val="Hyperlink"/>
            <w:noProof/>
            <w:lang w:val="en" w:eastAsia="en-AU"/>
          </w:rPr>
          <w:t>highest-grossing media franchise</w:t>
        </w:r>
      </w:hyperlink>
      <w:r w:rsidRPr="00B451E7">
        <w:rPr>
          <w:noProof/>
          <w:lang w:val="en" w:eastAsia="en-AU"/>
        </w:rPr>
        <w:t xml:space="preserve"> and is one of the </w:t>
      </w:r>
      <w:hyperlink r:id="rId48" w:tooltip="List of best-selling video game franchises" w:history="1">
        <w:r w:rsidRPr="00B451E7">
          <w:rPr>
            <w:rStyle w:val="Hyperlink"/>
            <w:noProof/>
            <w:lang w:val="en" w:eastAsia="en-AU"/>
          </w:rPr>
          <w:t>best-selling video game franchises</w:t>
        </w:r>
      </w:hyperlink>
      <w:r w:rsidRPr="00B451E7">
        <w:rPr>
          <w:noProof/>
          <w:lang w:val="en" w:eastAsia="en-AU"/>
        </w:rPr>
        <w:t xml:space="preserve">. </w:t>
      </w:r>
    </w:p>
    <w:p w14:paraId="092D3027" w14:textId="77777777" w:rsidR="00B451E7" w:rsidRPr="00B451E7" w:rsidRDefault="00B451E7" w:rsidP="00B451E7">
      <w:pPr>
        <w:rPr>
          <w:noProof/>
          <w:lang w:val="en" w:eastAsia="en-AU"/>
        </w:rPr>
      </w:pPr>
      <w:r w:rsidRPr="00B451E7">
        <w:rPr>
          <w:noProof/>
          <w:lang w:val="en" w:eastAsia="en-AU"/>
        </w:rPr>
        <w:t xml:space="preserve">The franchise originated as </w:t>
      </w:r>
      <w:hyperlink r:id="rId49" w:tooltip="Pokémon Red, Blue, and Yellow" w:history="1">
        <w:r w:rsidRPr="00B451E7">
          <w:rPr>
            <w:rStyle w:val="Hyperlink"/>
            <w:noProof/>
            <w:lang w:val="en" w:eastAsia="en-AU"/>
          </w:rPr>
          <w:t>a pair of role-playing games</w:t>
        </w:r>
      </w:hyperlink>
      <w:r w:rsidRPr="00B451E7">
        <w:rPr>
          <w:noProof/>
          <w:lang w:val="en" w:eastAsia="en-AU"/>
        </w:rPr>
        <w:t xml:space="preserve"> developed by </w:t>
      </w:r>
      <w:hyperlink r:id="rId50" w:tooltip="Game Freak" w:history="1">
        <w:r w:rsidRPr="00B451E7">
          <w:rPr>
            <w:rStyle w:val="Hyperlink"/>
            <w:noProof/>
            <w:lang w:val="en" w:eastAsia="en-AU"/>
          </w:rPr>
          <w:t>Game Freak</w:t>
        </w:r>
      </w:hyperlink>
      <w:r w:rsidRPr="00B451E7">
        <w:rPr>
          <w:noProof/>
          <w:lang w:val="en" w:eastAsia="en-AU"/>
        </w:rPr>
        <w:t xml:space="preserve">, from an original concept by its founder, </w:t>
      </w:r>
      <w:hyperlink r:id="rId51" w:tooltip="Satoshi Tajiri" w:history="1">
        <w:r w:rsidRPr="00B451E7">
          <w:rPr>
            <w:rStyle w:val="Hyperlink"/>
            <w:noProof/>
            <w:lang w:val="en" w:eastAsia="en-AU"/>
          </w:rPr>
          <w:t>Satoshi Tajiri</w:t>
        </w:r>
      </w:hyperlink>
      <w:r w:rsidRPr="00B451E7">
        <w:rPr>
          <w:noProof/>
          <w:lang w:val="en" w:eastAsia="en-AU"/>
        </w:rPr>
        <w:t xml:space="preserve">. Released on the </w:t>
      </w:r>
      <w:hyperlink r:id="rId52" w:tooltip="Game Boy" w:history="1">
        <w:r w:rsidRPr="00B451E7">
          <w:rPr>
            <w:rStyle w:val="Hyperlink"/>
            <w:noProof/>
            <w:lang w:val="en" w:eastAsia="en-AU"/>
          </w:rPr>
          <w:t>Game Boy</w:t>
        </w:r>
      </w:hyperlink>
      <w:r w:rsidRPr="00B451E7">
        <w:rPr>
          <w:noProof/>
          <w:lang w:val="en" w:eastAsia="en-AU"/>
        </w:rPr>
        <w:t xml:space="preserve"> on 27 February 1996, the games became </w:t>
      </w:r>
      <w:hyperlink r:id="rId53" w:tooltip="Sleeper hit" w:history="1">
        <w:r w:rsidRPr="00B451E7">
          <w:rPr>
            <w:rStyle w:val="Hyperlink"/>
            <w:noProof/>
            <w:lang w:val="en" w:eastAsia="en-AU"/>
          </w:rPr>
          <w:t>sleeper hits</w:t>
        </w:r>
      </w:hyperlink>
      <w:r w:rsidRPr="00B451E7">
        <w:rPr>
          <w:noProof/>
          <w:lang w:val="en" w:eastAsia="en-AU"/>
        </w:rPr>
        <w:t xml:space="preserve"> and were followed by manga series, a trading card game, and anime series and films. From 1998 to 2000, </w:t>
      </w:r>
      <w:r w:rsidRPr="00B451E7">
        <w:rPr>
          <w:i/>
          <w:iCs/>
          <w:noProof/>
          <w:lang w:val="en" w:eastAsia="en-AU"/>
        </w:rPr>
        <w:t>Pokémon</w:t>
      </w:r>
      <w:r w:rsidRPr="00B451E7">
        <w:rPr>
          <w:noProof/>
          <w:lang w:val="en" w:eastAsia="en-AU"/>
        </w:rPr>
        <w:t xml:space="preserve"> was exported to the rest of the world, creating an unprecedented global phenomenon dubbed "Pokémania". By 2002, the craze had ended, after which </w:t>
      </w:r>
      <w:r w:rsidRPr="00B451E7">
        <w:rPr>
          <w:i/>
          <w:iCs/>
          <w:noProof/>
          <w:lang w:val="en" w:eastAsia="en-AU"/>
        </w:rPr>
        <w:t>Pokémon</w:t>
      </w:r>
      <w:r w:rsidRPr="00B451E7">
        <w:rPr>
          <w:noProof/>
          <w:lang w:val="en" w:eastAsia="en-AU"/>
        </w:rPr>
        <w:t xml:space="preserve"> became a fixture in popular culture, with new products releasing to this day. In the summer of 2016, the franchise spawned a second craze with the release of </w:t>
      </w:r>
      <w:hyperlink r:id="rId54" w:tooltip="Pokémon Go" w:history="1">
        <w:r w:rsidRPr="00B451E7">
          <w:rPr>
            <w:rStyle w:val="Hyperlink"/>
            <w:i/>
            <w:iCs/>
            <w:noProof/>
            <w:lang w:val="en" w:eastAsia="en-AU"/>
          </w:rPr>
          <w:t>Pokémon Go</w:t>
        </w:r>
      </w:hyperlink>
      <w:r w:rsidRPr="00B451E7">
        <w:rPr>
          <w:noProof/>
          <w:lang w:val="en" w:eastAsia="en-AU"/>
        </w:rPr>
        <w:t xml:space="preserve">, an </w:t>
      </w:r>
      <w:hyperlink r:id="rId55" w:tooltip="Augmented reality game" w:history="1">
        <w:r w:rsidRPr="00B451E7">
          <w:rPr>
            <w:rStyle w:val="Hyperlink"/>
            <w:noProof/>
            <w:lang w:val="en" w:eastAsia="en-AU"/>
          </w:rPr>
          <w:t>augmented reality game</w:t>
        </w:r>
      </w:hyperlink>
      <w:r w:rsidRPr="00B451E7">
        <w:rPr>
          <w:noProof/>
          <w:lang w:val="en" w:eastAsia="en-AU"/>
        </w:rPr>
        <w:t xml:space="preserve"> developed by </w:t>
      </w:r>
      <w:hyperlink r:id="rId56" w:tooltip="Niantic, Inc." w:history="1">
        <w:r w:rsidRPr="00B451E7">
          <w:rPr>
            <w:rStyle w:val="Hyperlink"/>
            <w:noProof/>
            <w:lang w:val="en" w:eastAsia="en-AU"/>
          </w:rPr>
          <w:t>Niantic</w:t>
        </w:r>
      </w:hyperlink>
      <w:r w:rsidRPr="00B451E7">
        <w:rPr>
          <w:noProof/>
          <w:lang w:val="en" w:eastAsia="en-AU"/>
        </w:rPr>
        <w:t xml:space="preserve">. </w:t>
      </w:r>
    </w:p>
    <w:p w14:paraId="259CFCC5" w14:textId="77777777" w:rsidR="00B451E7" w:rsidRPr="00B451E7" w:rsidRDefault="00B451E7" w:rsidP="00B451E7">
      <w:pPr>
        <w:rPr>
          <w:noProof/>
          <w:lang w:val="en" w:eastAsia="en-AU"/>
        </w:rPr>
      </w:pPr>
      <w:r w:rsidRPr="00B451E7">
        <w:rPr>
          <w:noProof/>
          <w:lang w:val="en" w:eastAsia="en-AU"/>
        </w:rPr>
        <w:t xml:space="preserve">Unlike most </w:t>
      </w:r>
      <w:hyperlink r:id="rId57" w:tooltip="Intellectual property" w:history="1">
        <w:r w:rsidRPr="00B451E7">
          <w:rPr>
            <w:rStyle w:val="Hyperlink"/>
            <w:noProof/>
            <w:lang w:val="en" w:eastAsia="en-AU"/>
          </w:rPr>
          <w:t>IPs</w:t>
        </w:r>
      </w:hyperlink>
      <w:r w:rsidRPr="00B451E7">
        <w:rPr>
          <w:noProof/>
          <w:lang w:val="en" w:eastAsia="en-AU"/>
        </w:rPr>
        <w:t>, which are owned by one company,</w:t>
      </w:r>
      <w:hyperlink r:id="rId58" w:anchor="cite_note-Hatakeyama_Kubo_(2000)_p474-475-16" w:history="1">
        <w:r w:rsidRPr="00B451E7">
          <w:rPr>
            <w:rStyle w:val="Hyperlink"/>
            <w:noProof/>
            <w:vertAlign w:val="superscript"/>
            <w:lang w:val="en" w:eastAsia="en-AU"/>
          </w:rPr>
          <w:t>[13]</w:t>
        </w:r>
      </w:hyperlink>
      <w:r w:rsidRPr="00B451E7">
        <w:rPr>
          <w:noProof/>
          <w:lang w:val="en" w:eastAsia="en-AU"/>
        </w:rPr>
        <w:t xml:space="preserve"> </w:t>
      </w:r>
      <w:r w:rsidRPr="00B451E7">
        <w:rPr>
          <w:i/>
          <w:iCs/>
          <w:noProof/>
          <w:lang w:val="en" w:eastAsia="en-AU"/>
        </w:rPr>
        <w:t>Pokémon</w:t>
      </w:r>
      <w:r w:rsidRPr="00B451E7">
        <w:rPr>
          <w:noProof/>
          <w:lang w:val="en" w:eastAsia="en-AU"/>
        </w:rPr>
        <w:t xml:space="preserve"> is jointly owned by three: </w:t>
      </w:r>
      <w:hyperlink r:id="rId59" w:tooltip="Nintendo" w:history="1">
        <w:r w:rsidRPr="00B451E7">
          <w:rPr>
            <w:rStyle w:val="Hyperlink"/>
            <w:noProof/>
            <w:lang w:val="en" w:eastAsia="en-AU"/>
          </w:rPr>
          <w:t>Nintendo</w:t>
        </w:r>
      </w:hyperlink>
      <w:r w:rsidRPr="00B451E7">
        <w:rPr>
          <w:noProof/>
          <w:lang w:val="en" w:eastAsia="en-AU"/>
        </w:rPr>
        <w:t xml:space="preserve">, </w:t>
      </w:r>
      <w:hyperlink r:id="rId60" w:tooltip="Game Freak" w:history="1">
        <w:r w:rsidRPr="00B451E7">
          <w:rPr>
            <w:rStyle w:val="Hyperlink"/>
            <w:noProof/>
            <w:lang w:val="en" w:eastAsia="en-AU"/>
          </w:rPr>
          <w:t>Game Freak</w:t>
        </w:r>
      </w:hyperlink>
      <w:r w:rsidRPr="00B451E7">
        <w:rPr>
          <w:noProof/>
          <w:lang w:val="en" w:eastAsia="en-AU"/>
        </w:rPr>
        <w:t xml:space="preserve">, and </w:t>
      </w:r>
      <w:hyperlink r:id="rId61" w:tooltip="Creatures (company)" w:history="1">
        <w:r w:rsidRPr="00B451E7">
          <w:rPr>
            <w:rStyle w:val="Hyperlink"/>
            <w:noProof/>
            <w:lang w:val="en" w:eastAsia="en-AU"/>
          </w:rPr>
          <w:t>Creatures</w:t>
        </w:r>
      </w:hyperlink>
      <w:r w:rsidRPr="00B451E7">
        <w:rPr>
          <w:noProof/>
          <w:lang w:val="en" w:eastAsia="en-AU"/>
        </w:rPr>
        <w:t>.</w:t>
      </w:r>
      <w:hyperlink r:id="rId62" w:anchor="cite_note-Legal-2" w:history="1">
        <w:r w:rsidRPr="00B451E7">
          <w:rPr>
            <w:rStyle w:val="Hyperlink"/>
            <w:noProof/>
            <w:vertAlign w:val="superscript"/>
            <w:lang w:val="en" w:eastAsia="en-AU"/>
          </w:rPr>
          <w:t>[2]</w:t>
        </w:r>
      </w:hyperlink>
      <w:r w:rsidRPr="00B451E7">
        <w:rPr>
          <w:noProof/>
          <w:lang w:val="en" w:eastAsia="en-AU"/>
        </w:rPr>
        <w:t xml:space="preserve"> Game Freak develops the core series </w:t>
      </w:r>
      <w:hyperlink r:id="rId63" w:tooltip="Role-playing video game" w:history="1">
        <w:r w:rsidRPr="00B451E7">
          <w:rPr>
            <w:rStyle w:val="Hyperlink"/>
            <w:noProof/>
            <w:lang w:val="en" w:eastAsia="en-AU"/>
          </w:rPr>
          <w:t>RPGs</w:t>
        </w:r>
      </w:hyperlink>
      <w:r w:rsidRPr="00B451E7">
        <w:rPr>
          <w:noProof/>
          <w:lang w:val="en" w:eastAsia="en-AU"/>
        </w:rPr>
        <w:t xml:space="preserve">, which are published by Nintendo exclusively for their consoles, while Creatures manages the trading card game and related merchandise, occasionally developing spin-off titles. The three companies established </w:t>
      </w:r>
      <w:hyperlink r:id="rId64" w:tooltip="The Pokémon Company" w:history="1">
        <w:r w:rsidRPr="00B451E7">
          <w:rPr>
            <w:rStyle w:val="Hyperlink"/>
            <w:noProof/>
            <w:lang w:val="en" w:eastAsia="en-AU"/>
          </w:rPr>
          <w:t>The Pokémon Company</w:t>
        </w:r>
      </w:hyperlink>
      <w:r w:rsidRPr="00B451E7">
        <w:rPr>
          <w:noProof/>
          <w:lang w:val="en" w:eastAsia="en-AU"/>
        </w:rPr>
        <w:t xml:space="preserve"> (TPC) in 1998 to manage the </w:t>
      </w:r>
      <w:r w:rsidRPr="00B451E7">
        <w:rPr>
          <w:i/>
          <w:iCs/>
          <w:noProof/>
          <w:lang w:val="en" w:eastAsia="en-AU"/>
        </w:rPr>
        <w:t>Pokémon</w:t>
      </w:r>
      <w:r w:rsidRPr="00B451E7">
        <w:rPr>
          <w:noProof/>
          <w:lang w:val="en" w:eastAsia="en-AU"/>
        </w:rPr>
        <w:t xml:space="preserve"> property within Asia. The </w:t>
      </w:r>
      <w:r w:rsidRPr="00B451E7">
        <w:rPr>
          <w:i/>
          <w:iCs/>
          <w:noProof/>
          <w:lang w:val="en" w:eastAsia="en-AU"/>
        </w:rPr>
        <w:t>Pokémon</w:t>
      </w:r>
      <w:r w:rsidRPr="00B451E7">
        <w:rPr>
          <w:noProof/>
          <w:lang w:val="en" w:eastAsia="en-AU"/>
        </w:rPr>
        <w:t xml:space="preserve"> anime series and films are co-owned by </w:t>
      </w:r>
      <w:hyperlink r:id="rId65" w:tooltip="Shogakukan" w:history="1">
        <w:r w:rsidRPr="00B451E7">
          <w:rPr>
            <w:rStyle w:val="Hyperlink"/>
            <w:noProof/>
            <w:lang w:val="en" w:eastAsia="en-AU"/>
          </w:rPr>
          <w:t>Shogakukan</w:t>
        </w:r>
      </w:hyperlink>
      <w:r w:rsidRPr="00B451E7">
        <w:rPr>
          <w:noProof/>
          <w:lang w:val="en" w:eastAsia="en-AU"/>
        </w:rPr>
        <w:t>. Since 2009, The Pokémon Company International (TPCi), a subsidiary of TPC, has managed the franchise in all regions outside Asia.</w:t>
      </w:r>
      <w:hyperlink r:id="rId66" w:anchor="cite_note-Daswani_(2009)-17" w:history="1">
        <w:r w:rsidRPr="00B451E7">
          <w:rPr>
            <w:rStyle w:val="Hyperlink"/>
            <w:noProof/>
            <w:vertAlign w:val="superscript"/>
            <w:lang w:val="en" w:eastAsia="en-AU"/>
          </w:rPr>
          <w:t>[14]</w:t>
        </w:r>
      </w:hyperlink>
      <w:hyperlink r:id="rId67" w:anchor="cite_note-TPCi_About_Us-18" w:history="1">
        <w:r w:rsidRPr="00B451E7">
          <w:rPr>
            <w:rStyle w:val="Hyperlink"/>
            <w:noProof/>
            <w:vertAlign w:val="superscript"/>
            <w:lang w:val="en" w:eastAsia="en-AU"/>
          </w:rPr>
          <w:t>[15]</w:t>
        </w:r>
      </w:hyperlink>
      <w:r w:rsidRPr="00B451E7">
        <w:rPr>
          <w:noProof/>
          <w:lang w:val="en" w:eastAsia="en-AU"/>
        </w:rPr>
        <w:t xml:space="preserve"> </w:t>
      </w:r>
    </w:p>
    <w:p w14:paraId="1299D8AD" w14:textId="77777777" w:rsidR="00B451E7" w:rsidRPr="00B451E7" w:rsidRDefault="00B451E7" w:rsidP="00B451E7">
      <w:pPr>
        <w:rPr>
          <w:b/>
          <w:bCs/>
          <w:noProof/>
          <w:lang w:val="en" w:eastAsia="en-AU"/>
        </w:rPr>
      </w:pPr>
      <w:r w:rsidRPr="00B451E7">
        <w:rPr>
          <w:b/>
          <w:bCs/>
          <w:noProof/>
          <w:lang w:val="en" w:eastAsia="en-AU"/>
        </w:rPr>
        <w:lastRenderedPageBreak/>
        <w:t>Name</w:t>
      </w:r>
    </w:p>
    <w:p w14:paraId="331A26C9" w14:textId="77777777" w:rsidR="00B451E7" w:rsidRPr="00B451E7" w:rsidRDefault="00B451E7" w:rsidP="00B451E7">
      <w:pPr>
        <w:rPr>
          <w:noProof/>
          <w:lang w:val="en" w:eastAsia="en-AU"/>
        </w:rPr>
      </w:pPr>
      <w:r w:rsidRPr="00B451E7">
        <w:rPr>
          <w:noProof/>
          <w:lang w:val="en" w:eastAsia="en-AU"/>
        </w:rPr>
        <w:t xml:space="preserve">The original full name of the franchise is </w:t>
      </w:r>
      <w:r w:rsidRPr="00B451E7">
        <w:rPr>
          <w:b/>
          <w:bCs/>
          <w:i/>
          <w:iCs/>
          <w:noProof/>
          <w:lang w:val="en" w:eastAsia="en-AU"/>
        </w:rPr>
        <w:t>Pocket Monsters</w:t>
      </w:r>
      <w:r w:rsidRPr="00B451E7">
        <w:rPr>
          <w:noProof/>
          <w:lang w:val="en" w:eastAsia="en-AU"/>
        </w:rPr>
        <w:t xml:space="preserve"> (</w:t>
      </w:r>
      <w:r w:rsidRPr="00B451E7">
        <w:rPr>
          <w:rFonts w:ascii="MS Gothic" w:eastAsia="MS Gothic" w:hAnsi="MS Gothic" w:cs="MS Gothic" w:hint="eastAsia"/>
          <w:noProof/>
          <w:lang w:val="en" w:eastAsia="en-AU"/>
        </w:rPr>
        <w:t>ポケットモンスター</w:t>
      </w:r>
      <w:r w:rsidRPr="00B451E7">
        <w:rPr>
          <w:noProof/>
          <w:lang w:val="en" w:eastAsia="en-AU"/>
        </w:rPr>
        <w:t xml:space="preserve">, </w:t>
      </w:r>
      <w:r w:rsidRPr="00B451E7">
        <w:rPr>
          <w:i/>
          <w:iCs/>
          <w:noProof/>
          <w:lang w:eastAsia="en-AU"/>
        </w:rPr>
        <w:t>Poketto Monsutā</w:t>
      </w:r>
      <w:r w:rsidRPr="00B451E7">
        <w:rPr>
          <w:noProof/>
          <w:lang w:val="en" w:eastAsia="en-AU"/>
        </w:rPr>
        <w:t xml:space="preserve">), which has been </w:t>
      </w:r>
      <w:hyperlink r:id="rId68" w:tooltip="Japanese abbreviated and contracted words" w:history="1">
        <w:r w:rsidRPr="00B451E7">
          <w:rPr>
            <w:rStyle w:val="Hyperlink"/>
            <w:noProof/>
            <w:lang w:val="en" w:eastAsia="en-AU"/>
          </w:rPr>
          <w:t>commonly abbreviated</w:t>
        </w:r>
      </w:hyperlink>
      <w:r w:rsidRPr="00B451E7">
        <w:rPr>
          <w:noProof/>
          <w:lang w:val="en" w:eastAsia="en-AU"/>
        </w:rPr>
        <w:t xml:space="preserve"> to </w:t>
      </w:r>
      <w:r w:rsidRPr="00B451E7">
        <w:rPr>
          <w:i/>
          <w:iCs/>
          <w:noProof/>
          <w:lang w:val="en" w:eastAsia="en-AU"/>
        </w:rPr>
        <w:t>Pokemon</w:t>
      </w:r>
      <w:r w:rsidRPr="00B451E7">
        <w:rPr>
          <w:noProof/>
          <w:lang w:val="en" w:eastAsia="en-AU"/>
        </w:rPr>
        <w:t xml:space="preserve"> (</w:t>
      </w:r>
      <w:r w:rsidRPr="00B451E7">
        <w:rPr>
          <w:rFonts w:ascii="MS Gothic" w:eastAsia="MS Gothic" w:hAnsi="MS Gothic" w:cs="MS Gothic" w:hint="eastAsia"/>
          <w:noProof/>
          <w:lang w:val="en" w:eastAsia="en-AU"/>
        </w:rPr>
        <w:t>ポケモン</w:t>
      </w:r>
      <w:r w:rsidRPr="00B451E7">
        <w:rPr>
          <w:noProof/>
          <w:lang w:val="en" w:eastAsia="en-AU"/>
        </w:rPr>
        <w:t xml:space="preserve">) since its launch. When the franchise was released internationally, the short form of the title was used, with an </w:t>
      </w:r>
      <w:hyperlink r:id="rId69" w:tooltip="Acute accent" w:history="1">
        <w:r w:rsidRPr="00B451E7">
          <w:rPr>
            <w:rStyle w:val="Hyperlink"/>
            <w:noProof/>
            <w:lang w:val="en" w:eastAsia="en-AU"/>
          </w:rPr>
          <w:t>acute accent</w:t>
        </w:r>
      </w:hyperlink>
      <w:r w:rsidRPr="00B451E7">
        <w:rPr>
          <w:noProof/>
          <w:lang w:val="en" w:eastAsia="en-AU"/>
        </w:rPr>
        <w:t xml:space="preserve"> (´) over the </w:t>
      </w:r>
      <w:r w:rsidRPr="00B451E7">
        <w:rPr>
          <w:i/>
          <w:iCs/>
          <w:noProof/>
          <w:lang w:val="en" w:eastAsia="en-AU"/>
        </w:rPr>
        <w:t>e</w:t>
      </w:r>
      <w:r w:rsidRPr="00B451E7">
        <w:rPr>
          <w:noProof/>
          <w:lang w:val="en" w:eastAsia="en-AU"/>
        </w:rPr>
        <w:t xml:space="preserve"> to aid in pronunciation.</w:t>
      </w:r>
      <w:hyperlink r:id="rId70" w:anchor="cite_note-Tsukayama_(2016)-19" w:history="1">
        <w:r w:rsidRPr="00B451E7">
          <w:rPr>
            <w:rStyle w:val="Hyperlink"/>
            <w:noProof/>
            <w:vertAlign w:val="superscript"/>
            <w:lang w:val="en" w:eastAsia="en-AU"/>
          </w:rPr>
          <w:t>[16]</w:t>
        </w:r>
      </w:hyperlink>
      <w:r w:rsidRPr="00B451E7">
        <w:rPr>
          <w:noProof/>
          <w:lang w:val="en" w:eastAsia="en-AU"/>
        </w:rPr>
        <w:t xml:space="preserve"> As a Japanese word derived from English loanwords, the term </w:t>
      </w:r>
      <w:r w:rsidRPr="00B451E7">
        <w:rPr>
          <w:i/>
          <w:iCs/>
          <w:noProof/>
          <w:lang w:val="en" w:eastAsia="en-AU"/>
        </w:rPr>
        <w:t>Pokémon</w:t>
      </w:r>
      <w:r w:rsidRPr="00B451E7">
        <w:rPr>
          <w:noProof/>
          <w:lang w:val="en" w:eastAsia="en-AU"/>
        </w:rPr>
        <w:t xml:space="preserve"> is an example of a </w:t>
      </w:r>
      <w:hyperlink r:id="rId71" w:tooltip="Wasei-eigo" w:history="1">
        <w:r w:rsidRPr="00B451E7">
          <w:rPr>
            <w:rStyle w:val="Hyperlink"/>
            <w:i/>
            <w:iCs/>
            <w:noProof/>
            <w:lang w:val="en" w:eastAsia="en-AU"/>
          </w:rPr>
          <w:t>wasei-eigo</w:t>
        </w:r>
      </w:hyperlink>
      <w:r w:rsidRPr="00B451E7">
        <w:rPr>
          <w:noProof/>
          <w:lang w:val="en" w:eastAsia="en-AU"/>
        </w:rPr>
        <w:t>.</w:t>
      </w:r>
      <w:hyperlink r:id="rId72" w:anchor="cite_note-20" w:history="1">
        <w:r w:rsidRPr="00B451E7">
          <w:rPr>
            <w:rStyle w:val="Hyperlink"/>
            <w:noProof/>
            <w:vertAlign w:val="superscript"/>
            <w:lang w:val="en" w:eastAsia="en-AU"/>
          </w:rPr>
          <w:t>[17]</w:t>
        </w:r>
      </w:hyperlink>
      <w:hyperlink r:id="rId73" w:anchor="cite_note-21" w:history="1">
        <w:r w:rsidRPr="00B451E7">
          <w:rPr>
            <w:rStyle w:val="Hyperlink"/>
            <w:noProof/>
            <w:vertAlign w:val="superscript"/>
            <w:lang w:val="en" w:eastAsia="en-AU"/>
          </w:rPr>
          <w:t>[18]</w:t>
        </w:r>
      </w:hyperlink>
      <w:r w:rsidRPr="00B451E7">
        <w:rPr>
          <w:noProof/>
          <w:lang w:val="en" w:eastAsia="en-AU"/>
        </w:rPr>
        <w:t xml:space="preserve"> </w:t>
      </w:r>
    </w:p>
    <w:p w14:paraId="0D4EC0DE" w14:textId="77777777" w:rsidR="00B451E7" w:rsidRPr="00B451E7" w:rsidRDefault="00B451E7" w:rsidP="00B451E7">
      <w:pPr>
        <w:rPr>
          <w:noProof/>
          <w:lang w:val="en" w:eastAsia="en-AU"/>
        </w:rPr>
      </w:pPr>
      <w:r w:rsidRPr="00B451E7">
        <w:rPr>
          <w:i/>
          <w:iCs/>
          <w:noProof/>
          <w:lang w:val="en" w:eastAsia="en-AU"/>
        </w:rPr>
        <w:t>Pokémon</w:t>
      </w:r>
      <w:r w:rsidRPr="00B451E7">
        <w:rPr>
          <w:noProof/>
          <w:lang w:val="en" w:eastAsia="en-AU"/>
        </w:rPr>
        <w:t xml:space="preserve"> refers to both the franchise itself and the creatures within its fictional universe. As a noun, it is </w:t>
      </w:r>
      <w:hyperlink r:id="rId74" w:anchor="Nouns_with_identical_singular_and_plural" w:tooltip="English plurals" w:history="1">
        <w:r w:rsidRPr="00B451E7">
          <w:rPr>
            <w:rStyle w:val="Hyperlink"/>
            <w:noProof/>
            <w:lang w:val="en" w:eastAsia="en-AU"/>
          </w:rPr>
          <w:t>identical in both the singular and plural</w:t>
        </w:r>
      </w:hyperlink>
      <w:r w:rsidRPr="00B451E7">
        <w:rPr>
          <w:noProof/>
          <w:lang w:val="en" w:eastAsia="en-AU"/>
        </w:rPr>
        <w:t>, as is every individual species name.</w:t>
      </w:r>
      <w:hyperlink r:id="rId75" w:anchor="cite_note-Baylis_(1999)-22" w:history="1">
        <w:r w:rsidRPr="00B451E7">
          <w:rPr>
            <w:rStyle w:val="Hyperlink"/>
            <w:noProof/>
            <w:vertAlign w:val="superscript"/>
            <w:lang w:val="en" w:eastAsia="en-AU"/>
          </w:rPr>
          <w:t>[19]</w:t>
        </w:r>
      </w:hyperlink>
      <w:r w:rsidRPr="00B451E7">
        <w:rPr>
          <w:noProof/>
          <w:lang w:val="en" w:eastAsia="en-AU"/>
        </w:rPr>
        <w:t xml:space="preserve"> Thus, it is grammatically correct to say "one Pokémon" and "many Pokémon", as well as "one </w:t>
      </w:r>
      <w:hyperlink r:id="rId76" w:tooltip="Pikachu" w:history="1">
        <w:r w:rsidRPr="00B451E7">
          <w:rPr>
            <w:rStyle w:val="Hyperlink"/>
            <w:noProof/>
            <w:lang w:val="en" w:eastAsia="en-AU"/>
          </w:rPr>
          <w:t>Pikachu</w:t>
        </w:r>
      </w:hyperlink>
      <w:r w:rsidRPr="00B451E7">
        <w:rPr>
          <w:noProof/>
          <w:lang w:val="en" w:eastAsia="en-AU"/>
        </w:rPr>
        <w:t>" and "many Pikachu".</w:t>
      </w:r>
      <w:hyperlink r:id="rId77" w:anchor="cite_note-23" w:history="1">
        <w:r w:rsidRPr="00B451E7">
          <w:rPr>
            <w:rStyle w:val="Hyperlink"/>
            <w:noProof/>
            <w:vertAlign w:val="superscript"/>
            <w:lang w:val="en" w:eastAsia="en-AU"/>
          </w:rPr>
          <w:t>[20]</w:t>
        </w:r>
      </w:hyperlink>
      <w:r w:rsidRPr="00B451E7">
        <w:rPr>
          <w:noProof/>
          <w:lang w:val="en" w:eastAsia="en-AU"/>
        </w:rPr>
        <w:t xml:space="preserve"> </w:t>
      </w:r>
    </w:p>
    <w:p w14:paraId="2149C1F1" w14:textId="77777777" w:rsidR="00B451E7" w:rsidRPr="00B451E7" w:rsidRDefault="00B451E7" w:rsidP="00B451E7">
      <w:pPr>
        <w:rPr>
          <w:b/>
          <w:bCs/>
          <w:noProof/>
          <w:lang w:val="en" w:eastAsia="en-AU"/>
        </w:rPr>
      </w:pPr>
      <w:r w:rsidRPr="00B451E7">
        <w:rPr>
          <w:b/>
          <w:bCs/>
          <w:noProof/>
          <w:lang w:val="en" w:eastAsia="en-AU"/>
        </w:rPr>
        <w:t>General concept</w:t>
      </w:r>
    </w:p>
    <w:p w14:paraId="25A2045B" w14:textId="77777777" w:rsidR="00B451E7" w:rsidRPr="00B451E7" w:rsidRDefault="00B451E7" w:rsidP="00B451E7">
      <w:pPr>
        <w:rPr>
          <w:noProof/>
          <w:lang w:val="en" w:eastAsia="en-AU"/>
        </w:rPr>
      </w:pPr>
      <w:r w:rsidRPr="00B451E7">
        <w:rPr>
          <w:noProof/>
          <w:lang w:val="en" w:eastAsia="en-AU"/>
        </w:rPr>
        <w:t xml:space="preserve">See also: </w:t>
      </w:r>
      <w:hyperlink r:id="rId78" w:anchor="Gameplay" w:tooltip="Pokémon (video game series)" w:history="1">
        <w:r w:rsidRPr="00B451E7">
          <w:rPr>
            <w:rStyle w:val="Hyperlink"/>
            <w:i/>
            <w:iCs/>
            <w:noProof/>
            <w:lang w:val="en" w:eastAsia="en-AU"/>
          </w:rPr>
          <w:t>Pokémon</w:t>
        </w:r>
        <w:r w:rsidRPr="00B451E7">
          <w:rPr>
            <w:rStyle w:val="Hyperlink"/>
            <w:noProof/>
            <w:lang w:val="en" w:eastAsia="en-AU"/>
          </w:rPr>
          <w:t xml:space="preserve"> (video game series) § Gameplay</w:t>
        </w:r>
      </w:hyperlink>
    </w:p>
    <w:p w14:paraId="538DEDAD" w14:textId="77777777" w:rsidR="00B451E7" w:rsidRPr="00B451E7" w:rsidRDefault="00B451E7" w:rsidP="00B451E7">
      <w:pPr>
        <w:rPr>
          <w:noProof/>
          <w:lang w:val="en" w:eastAsia="en-AU"/>
        </w:rPr>
      </w:pPr>
      <w:r w:rsidRPr="00B451E7">
        <w:rPr>
          <w:noProof/>
          <w:lang w:val="en" w:eastAsia="en-AU"/>
        </w:rPr>
        <w:t xml:space="preserve">The </w:t>
      </w:r>
      <w:r w:rsidRPr="00B451E7">
        <w:rPr>
          <w:i/>
          <w:iCs/>
          <w:noProof/>
          <w:lang w:val="en" w:eastAsia="en-AU"/>
        </w:rPr>
        <w:t>Pokémon</w:t>
      </w:r>
      <w:r w:rsidRPr="00B451E7">
        <w:rPr>
          <w:noProof/>
          <w:lang w:val="en" w:eastAsia="en-AU"/>
        </w:rPr>
        <w:t xml:space="preserve"> franchise takes place in a </w:t>
      </w:r>
      <w:hyperlink r:id="rId79" w:tooltip="Shared universe" w:history="1">
        <w:r w:rsidRPr="00B451E7">
          <w:rPr>
            <w:rStyle w:val="Hyperlink"/>
            <w:noProof/>
            <w:lang w:val="en" w:eastAsia="en-AU"/>
          </w:rPr>
          <w:t>shared universe</w:t>
        </w:r>
      </w:hyperlink>
      <w:r w:rsidRPr="00B451E7">
        <w:rPr>
          <w:noProof/>
          <w:lang w:val="en" w:eastAsia="en-AU"/>
        </w:rPr>
        <w:t xml:space="preserve"> in which humans co-exist with creatures known as Pokémon. </w:t>
      </w:r>
      <w:hyperlink r:id="rId80" w:tooltip="Pokémon Red and Green" w:history="1">
        <w:r w:rsidRPr="00B451E7">
          <w:rPr>
            <w:rStyle w:val="Hyperlink"/>
            <w:noProof/>
            <w:lang w:val="en" w:eastAsia="en-AU"/>
          </w:rPr>
          <w:t>The original pair of games</w:t>
        </w:r>
      </w:hyperlink>
      <w:r w:rsidRPr="00B451E7">
        <w:rPr>
          <w:noProof/>
          <w:lang w:val="en" w:eastAsia="en-AU"/>
        </w:rPr>
        <w:t xml:space="preserve"> feature 151 Pokémon species, with new ones being added in subsequent games; as of January 2024, </w:t>
      </w:r>
      <w:hyperlink r:id="rId81" w:tooltip="List of Pokémon" w:history="1">
        <w:r w:rsidRPr="00B451E7">
          <w:rPr>
            <w:rStyle w:val="Hyperlink"/>
            <w:noProof/>
            <w:lang w:val="en" w:eastAsia="en-AU"/>
          </w:rPr>
          <w:t>1,025 Pokémon species</w:t>
        </w:r>
      </w:hyperlink>
      <w:r w:rsidRPr="00B451E7">
        <w:rPr>
          <w:noProof/>
          <w:lang w:val="en" w:eastAsia="en-AU"/>
        </w:rPr>
        <w:t xml:space="preserve"> have been introduced.</w:t>
      </w:r>
      <w:hyperlink r:id="rId82" w:anchor="cite_note-24" w:history="1">
        <w:r w:rsidRPr="00B451E7">
          <w:rPr>
            <w:rStyle w:val="Hyperlink"/>
            <w:noProof/>
            <w:vertAlign w:val="superscript"/>
            <w:lang w:val="en" w:eastAsia="en-AU"/>
          </w:rPr>
          <w:t>[c]</w:t>
        </w:r>
      </w:hyperlink>
      <w:r w:rsidRPr="00B451E7">
        <w:rPr>
          <w:noProof/>
          <w:lang w:val="en" w:eastAsia="en-AU"/>
        </w:rPr>
        <w:t xml:space="preserve"> Most Pokémon are based on real-life animals or mythical creatures from folklore.</w:t>
      </w:r>
      <w:hyperlink r:id="rId83" w:anchor="cite_note-25" w:history="1">
        <w:r w:rsidRPr="00B451E7">
          <w:rPr>
            <w:rStyle w:val="Hyperlink"/>
            <w:noProof/>
            <w:vertAlign w:val="superscript"/>
            <w:lang w:val="en" w:eastAsia="en-AU"/>
          </w:rPr>
          <w:t>[21]</w:t>
        </w:r>
      </w:hyperlink>
      <w:r w:rsidRPr="00B451E7">
        <w:rPr>
          <w:noProof/>
          <w:lang w:val="en" w:eastAsia="en-AU"/>
        </w:rPr>
        <w:t xml:space="preserve"> For example, </w:t>
      </w:r>
      <w:hyperlink r:id="rId84" w:tooltip="Pikachu" w:history="1">
        <w:r w:rsidRPr="00B451E7">
          <w:rPr>
            <w:rStyle w:val="Hyperlink"/>
            <w:noProof/>
            <w:lang w:val="en" w:eastAsia="en-AU"/>
          </w:rPr>
          <w:t>Pikachu</w:t>
        </w:r>
      </w:hyperlink>
      <w:r w:rsidRPr="00B451E7">
        <w:rPr>
          <w:noProof/>
          <w:lang w:val="en" w:eastAsia="en-AU"/>
        </w:rPr>
        <w:t xml:space="preserve"> are a yellow, mouse-like species with tails shaped as lightning bolts, able to blast powerful electric jolts through the air.</w:t>
      </w:r>
      <w:hyperlink r:id="rId85" w:anchor="cite_note-26" w:history="1">
        <w:r w:rsidRPr="00B451E7">
          <w:rPr>
            <w:rStyle w:val="Hyperlink"/>
            <w:noProof/>
            <w:vertAlign w:val="superscript"/>
            <w:lang w:val="en" w:eastAsia="en-AU"/>
          </w:rPr>
          <w:t>[22]</w:t>
        </w:r>
      </w:hyperlink>
      <w:hyperlink r:id="rId86" w:anchor="cite_note-27" w:history="1">
        <w:r w:rsidRPr="00B451E7">
          <w:rPr>
            <w:rStyle w:val="Hyperlink"/>
            <w:noProof/>
            <w:vertAlign w:val="superscript"/>
            <w:lang w:val="en" w:eastAsia="en-AU"/>
          </w:rPr>
          <w:t>[23]</w:t>
        </w:r>
      </w:hyperlink>
      <w:hyperlink r:id="rId87" w:anchor="cite_note-28" w:history="1">
        <w:r w:rsidRPr="00B451E7">
          <w:rPr>
            <w:rStyle w:val="Hyperlink"/>
            <w:noProof/>
            <w:vertAlign w:val="superscript"/>
            <w:lang w:val="en" w:eastAsia="en-AU"/>
          </w:rPr>
          <w:t>[24]</w:t>
        </w:r>
      </w:hyperlink>
      <w:r w:rsidRPr="00B451E7">
        <w:rPr>
          <w:noProof/>
          <w:lang w:val="en" w:eastAsia="en-AU"/>
        </w:rPr>
        <w:t xml:space="preserve"> </w:t>
      </w:r>
    </w:p>
    <w:p w14:paraId="06E3DECB" w14:textId="52E17B40" w:rsidR="00B451E7" w:rsidRPr="00B451E7" w:rsidRDefault="00B451E7" w:rsidP="00B451E7">
      <w:pPr>
        <w:rPr>
          <w:noProof/>
          <w:lang w:val="en" w:eastAsia="en-AU"/>
        </w:rPr>
      </w:pPr>
      <w:r w:rsidRPr="00B451E7">
        <w:rPr>
          <w:noProof/>
          <w:lang w:val="en" w:eastAsia="en-AU"/>
        </w:rPr>
        <w:drawing>
          <wp:inline distT="0" distB="0" distL="0" distR="0" wp14:anchorId="4751A0EF" wp14:editId="33C320C6">
            <wp:extent cx="1143000" cy="1143000"/>
            <wp:effectExtent l="0" t="0" r="0" b="0"/>
            <wp:docPr id="549437517" name="Picture 24" descr="A red and white circle with a white circle&#10;&#10;AI-generated content may be incorrect.">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37517" name="Picture 24" descr="A red and white circle with a white circle&#10;&#10;AI-generated content may be incorrect.">
                      <a:hlinkClick r:id="rId88"/>
                    </pic:cNvPr>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r w:rsidRPr="00B451E7">
        <w:rPr>
          <w:noProof/>
          <w:lang w:val="en" w:eastAsia="en-AU"/>
        </w:rPr>
        <w:t xml:space="preserve">Poké Balls are used to capture Pokémon. </w:t>
      </w:r>
    </w:p>
    <w:p w14:paraId="6EE6B629" w14:textId="77777777" w:rsidR="00B451E7" w:rsidRPr="00B451E7" w:rsidRDefault="00B451E7" w:rsidP="00B451E7">
      <w:pPr>
        <w:rPr>
          <w:noProof/>
          <w:lang w:val="en" w:eastAsia="en-AU"/>
        </w:rPr>
      </w:pPr>
      <w:r w:rsidRPr="00B451E7">
        <w:rPr>
          <w:noProof/>
          <w:lang w:val="en" w:eastAsia="en-AU"/>
        </w:rPr>
        <w:t xml:space="preserve">The </w:t>
      </w:r>
      <w:hyperlink r:id="rId90" w:tooltip="Player character" w:history="1">
        <w:r w:rsidRPr="00B451E7">
          <w:rPr>
            <w:rStyle w:val="Hyperlink"/>
            <w:noProof/>
            <w:lang w:val="en" w:eastAsia="en-AU"/>
          </w:rPr>
          <w:t>player character</w:t>
        </w:r>
      </w:hyperlink>
      <w:r w:rsidRPr="00B451E7">
        <w:rPr>
          <w:noProof/>
          <w:lang w:val="en" w:eastAsia="en-AU"/>
        </w:rPr>
        <w:t xml:space="preserve"> takes the role of a Pokémon Trainer. The Trainer has three primary goals: travel and explore the Pokémon world; discover and catch a specimen of each Pokémon species in order to complete their </w:t>
      </w:r>
      <w:hyperlink r:id="rId91" w:tooltip="Pokédex" w:history="1">
        <w:r w:rsidRPr="00B451E7">
          <w:rPr>
            <w:rStyle w:val="Hyperlink"/>
            <w:noProof/>
            <w:lang w:val="en" w:eastAsia="en-AU"/>
          </w:rPr>
          <w:t>Pokédex</w:t>
        </w:r>
      </w:hyperlink>
      <w:r w:rsidRPr="00B451E7">
        <w:rPr>
          <w:noProof/>
          <w:lang w:val="en" w:eastAsia="en-AU"/>
        </w:rPr>
        <w:t>; and train a team of Pokémon and have them engage in battles.</w:t>
      </w:r>
      <w:hyperlink r:id="rId92" w:anchor="cite_note-29" w:history="1">
        <w:r w:rsidRPr="00B451E7">
          <w:rPr>
            <w:rStyle w:val="Hyperlink"/>
            <w:noProof/>
            <w:vertAlign w:val="superscript"/>
            <w:lang w:val="en" w:eastAsia="en-AU"/>
          </w:rPr>
          <w:t>[25]</w:t>
        </w:r>
      </w:hyperlink>
      <w:hyperlink r:id="rId93" w:anchor="cite_note-30" w:history="1">
        <w:r w:rsidRPr="00B451E7">
          <w:rPr>
            <w:rStyle w:val="Hyperlink"/>
            <w:noProof/>
            <w:vertAlign w:val="superscript"/>
            <w:lang w:val="en" w:eastAsia="en-AU"/>
          </w:rPr>
          <w:t>[26]</w:t>
        </w:r>
      </w:hyperlink>
      <w:hyperlink r:id="rId94" w:anchor="cite_note-31" w:history="1">
        <w:r w:rsidRPr="00B451E7">
          <w:rPr>
            <w:rStyle w:val="Hyperlink"/>
            <w:noProof/>
            <w:vertAlign w:val="superscript"/>
            <w:lang w:val="en" w:eastAsia="en-AU"/>
          </w:rPr>
          <w:t>[27]</w:t>
        </w:r>
      </w:hyperlink>
      <w:r w:rsidRPr="00B451E7">
        <w:rPr>
          <w:noProof/>
          <w:lang w:val="en" w:eastAsia="en-AU"/>
        </w:rPr>
        <w:t xml:space="preserve"> Most Pokémon can be caught with spherical devices known as </w:t>
      </w:r>
      <w:hyperlink r:id="rId95" w:tooltip="Poké Ball" w:history="1">
        <w:r w:rsidRPr="00B451E7">
          <w:rPr>
            <w:rStyle w:val="Hyperlink"/>
            <w:noProof/>
            <w:lang w:val="en" w:eastAsia="en-AU"/>
          </w:rPr>
          <w:t>Poké Balls</w:t>
        </w:r>
      </w:hyperlink>
      <w:r w:rsidRPr="00B451E7">
        <w:rPr>
          <w:noProof/>
          <w:lang w:val="en" w:eastAsia="en-AU"/>
        </w:rPr>
        <w:t>. Once the opposing Pokémon is sufficiently weakened, the Trainer throws the Poké Ball against the Pokémon, which is then transformed into a form of energy and transported into the device. If the catch is successful, the Pokémon is tamed and under the Trainer's command from then on. If the Poké Ball is thrown again, the Pokémon re-materializes into its original state.</w:t>
      </w:r>
      <w:hyperlink r:id="rId96" w:anchor="cite_note-32" w:history="1">
        <w:r w:rsidRPr="00B451E7">
          <w:rPr>
            <w:rStyle w:val="Hyperlink"/>
            <w:noProof/>
            <w:vertAlign w:val="superscript"/>
            <w:lang w:val="en" w:eastAsia="en-AU"/>
          </w:rPr>
          <w:t>[28]</w:t>
        </w:r>
      </w:hyperlink>
      <w:hyperlink r:id="rId97" w:anchor="cite_note-33" w:history="1">
        <w:r w:rsidRPr="00B451E7">
          <w:rPr>
            <w:rStyle w:val="Hyperlink"/>
            <w:noProof/>
            <w:vertAlign w:val="superscript"/>
            <w:lang w:val="en" w:eastAsia="en-AU"/>
          </w:rPr>
          <w:t>[29]</w:t>
        </w:r>
      </w:hyperlink>
      <w:r w:rsidRPr="00B451E7">
        <w:rPr>
          <w:noProof/>
          <w:lang w:val="en" w:eastAsia="en-AU"/>
        </w:rPr>
        <w:t xml:space="preserve"> The Trainer's Pokémon can engage in battles against opposing Pokémon, including those in the wild or owned by other Trainers.</w:t>
      </w:r>
      <w:hyperlink r:id="rId98" w:anchor="cite_note-34" w:history="1">
        <w:r w:rsidRPr="00B451E7">
          <w:rPr>
            <w:rStyle w:val="Hyperlink"/>
            <w:noProof/>
            <w:vertAlign w:val="superscript"/>
            <w:lang w:val="en" w:eastAsia="en-AU"/>
          </w:rPr>
          <w:t>[30]</w:t>
        </w:r>
      </w:hyperlink>
      <w:r w:rsidRPr="00B451E7">
        <w:rPr>
          <w:noProof/>
          <w:lang w:val="en" w:eastAsia="en-AU"/>
        </w:rPr>
        <w:t xml:space="preserve"> Because the franchise is aimed at children, these battles are never presented as overtly violent and contain no blood or gore.</w:t>
      </w:r>
      <w:hyperlink r:id="rId99" w:anchor="cite_note-39" w:history="1">
        <w:r w:rsidRPr="00B451E7">
          <w:rPr>
            <w:rStyle w:val="Hyperlink"/>
            <w:noProof/>
            <w:vertAlign w:val="superscript"/>
            <w:lang w:val="en" w:eastAsia="en-AU"/>
          </w:rPr>
          <w:t>[II]</w:t>
        </w:r>
      </w:hyperlink>
      <w:r w:rsidRPr="00B451E7">
        <w:rPr>
          <w:noProof/>
          <w:lang w:val="en" w:eastAsia="en-AU"/>
        </w:rPr>
        <w:t xml:space="preserve"> Pokémon never die in battle – they </w:t>
      </w:r>
      <w:hyperlink r:id="rId100" w:tooltip="Syncope (medicine)" w:history="1">
        <w:r w:rsidRPr="00B451E7">
          <w:rPr>
            <w:rStyle w:val="Hyperlink"/>
            <w:noProof/>
            <w:lang w:val="en" w:eastAsia="en-AU"/>
          </w:rPr>
          <w:t>faint</w:t>
        </w:r>
      </w:hyperlink>
      <w:r w:rsidRPr="00B451E7">
        <w:rPr>
          <w:noProof/>
          <w:lang w:val="en" w:eastAsia="en-AU"/>
        </w:rPr>
        <w:t xml:space="preserve"> upon being defeated, and can then be rejuvenated at a Pokémon Center.</w:t>
      </w:r>
      <w:hyperlink r:id="rId101" w:anchor="cite_note-44" w:history="1">
        <w:r w:rsidRPr="00B451E7">
          <w:rPr>
            <w:rStyle w:val="Hyperlink"/>
            <w:noProof/>
            <w:vertAlign w:val="superscript"/>
            <w:lang w:val="en" w:eastAsia="en-AU"/>
          </w:rPr>
          <w:t>[III]</w:t>
        </w:r>
      </w:hyperlink>
      <w:r w:rsidRPr="00B451E7">
        <w:rPr>
          <w:noProof/>
          <w:lang w:val="en" w:eastAsia="en-AU"/>
        </w:rPr>
        <w:t xml:space="preserve"> </w:t>
      </w:r>
    </w:p>
    <w:p w14:paraId="23E72760" w14:textId="77777777" w:rsidR="00B451E7" w:rsidRPr="00B451E7" w:rsidRDefault="00B451E7" w:rsidP="00B451E7">
      <w:pPr>
        <w:rPr>
          <w:noProof/>
          <w:lang w:val="en" w:eastAsia="en-AU"/>
        </w:rPr>
      </w:pPr>
      <w:r w:rsidRPr="00B451E7">
        <w:rPr>
          <w:noProof/>
          <w:lang w:val="en" w:eastAsia="en-AU"/>
        </w:rPr>
        <w:lastRenderedPageBreak/>
        <w:t xml:space="preserve">When a Pokémon wins a battle, it gains </w:t>
      </w:r>
      <w:hyperlink r:id="rId102" w:tooltip="Experience point" w:history="1">
        <w:r w:rsidRPr="00B451E7">
          <w:rPr>
            <w:rStyle w:val="Hyperlink"/>
            <w:noProof/>
            <w:lang w:val="en" w:eastAsia="en-AU"/>
          </w:rPr>
          <w:t>experience points</w:t>
        </w:r>
      </w:hyperlink>
      <w:r w:rsidRPr="00B451E7">
        <w:rPr>
          <w:noProof/>
          <w:lang w:val="en" w:eastAsia="en-AU"/>
        </w:rPr>
        <w:t>.</w:t>
      </w:r>
      <w:hyperlink r:id="rId103" w:anchor="cite_note-45" w:history="1">
        <w:r w:rsidRPr="00B451E7">
          <w:rPr>
            <w:rStyle w:val="Hyperlink"/>
            <w:noProof/>
            <w:vertAlign w:val="superscript"/>
            <w:lang w:val="en" w:eastAsia="en-AU"/>
          </w:rPr>
          <w:t>[39]</w:t>
        </w:r>
      </w:hyperlink>
      <w:r w:rsidRPr="00B451E7">
        <w:rPr>
          <w:noProof/>
          <w:lang w:val="en" w:eastAsia="en-AU"/>
        </w:rPr>
        <w:t xml:space="preserve"> After gaining a certain amount of them, the Pokémon levels up, and its statistics rise. As its level increases, the Pokémon learns new offensive and defensive moves to use in battle.</w:t>
      </w:r>
      <w:hyperlink r:id="rId104" w:anchor="cite_note-Levels_and_Exp_Points-46" w:history="1">
        <w:r w:rsidRPr="00B451E7">
          <w:rPr>
            <w:rStyle w:val="Hyperlink"/>
            <w:noProof/>
            <w:vertAlign w:val="superscript"/>
            <w:lang w:val="en" w:eastAsia="en-AU"/>
          </w:rPr>
          <w:t>[40]</w:t>
        </w:r>
      </w:hyperlink>
      <w:hyperlink r:id="rId105" w:anchor="cite_note-47" w:history="1">
        <w:r w:rsidRPr="00B451E7">
          <w:rPr>
            <w:rStyle w:val="Hyperlink"/>
            <w:noProof/>
            <w:vertAlign w:val="superscript"/>
            <w:lang w:val="en" w:eastAsia="en-AU"/>
          </w:rPr>
          <w:t>[41]</w:t>
        </w:r>
      </w:hyperlink>
      <w:r w:rsidRPr="00B451E7">
        <w:rPr>
          <w:noProof/>
          <w:lang w:val="en" w:eastAsia="en-AU"/>
        </w:rPr>
        <w:t xml:space="preserve"> Furthermore, many species can undergo a form of spontaneous metamorphosis called </w:t>
      </w:r>
      <w:hyperlink r:id="rId106" w:tooltip="Pokémon evolution" w:history="1">
        <w:r w:rsidRPr="00B451E7">
          <w:rPr>
            <w:rStyle w:val="Hyperlink"/>
            <w:noProof/>
            <w:lang w:val="en" w:eastAsia="en-AU"/>
          </w:rPr>
          <w:t>Pokémon evolution</w:t>
        </w:r>
      </w:hyperlink>
      <w:r w:rsidRPr="00B451E7">
        <w:rPr>
          <w:noProof/>
          <w:lang w:val="en" w:eastAsia="en-AU"/>
        </w:rPr>
        <w:t>, and transform into stronger forms.</w:t>
      </w:r>
      <w:hyperlink r:id="rId107" w:anchor="cite_note-Levels_and_Exp_Points-46" w:history="1">
        <w:r w:rsidRPr="00B451E7">
          <w:rPr>
            <w:rStyle w:val="Hyperlink"/>
            <w:noProof/>
            <w:vertAlign w:val="superscript"/>
            <w:lang w:val="en" w:eastAsia="en-AU"/>
          </w:rPr>
          <w:t>[40]</w:t>
        </w:r>
      </w:hyperlink>
      <w:r w:rsidRPr="00B451E7">
        <w:rPr>
          <w:noProof/>
          <w:lang w:val="en" w:eastAsia="en-AU"/>
        </w:rPr>
        <w:t xml:space="preserve"> Most Pokémon will evolve at a certain level, while others evolve through different means, such as exposure to a certain item or trading with another trainer.</w:t>
      </w:r>
      <w:hyperlink r:id="rId108" w:anchor="cite_note-48" w:history="1">
        <w:r w:rsidRPr="00B451E7">
          <w:rPr>
            <w:rStyle w:val="Hyperlink"/>
            <w:noProof/>
            <w:vertAlign w:val="superscript"/>
            <w:lang w:val="en" w:eastAsia="en-AU"/>
          </w:rPr>
          <w:t>[42]</w:t>
        </w:r>
      </w:hyperlink>
      <w:r w:rsidRPr="00B451E7">
        <w:rPr>
          <w:noProof/>
          <w:lang w:val="en" w:eastAsia="en-AU"/>
        </w:rPr>
        <w:t xml:space="preserve"> </w:t>
      </w:r>
    </w:p>
    <w:p w14:paraId="75DE57AD" w14:textId="77777777" w:rsidR="00B451E7" w:rsidRPr="00B451E7" w:rsidRDefault="00B451E7" w:rsidP="00B451E7">
      <w:pPr>
        <w:rPr>
          <w:b/>
          <w:bCs/>
          <w:noProof/>
          <w:lang w:val="en" w:eastAsia="en-AU"/>
        </w:rPr>
      </w:pPr>
      <w:r w:rsidRPr="00B451E7">
        <w:rPr>
          <w:b/>
          <w:bCs/>
          <w:noProof/>
          <w:lang w:val="en" w:eastAsia="en-AU"/>
        </w:rPr>
        <w:t>History</w:t>
      </w:r>
    </w:p>
    <w:p w14:paraId="6DD684D3" w14:textId="77777777" w:rsidR="00B451E7" w:rsidRPr="00B451E7" w:rsidRDefault="00B451E7" w:rsidP="00B451E7">
      <w:pPr>
        <w:rPr>
          <w:b/>
          <w:bCs/>
          <w:noProof/>
          <w:lang w:val="en" w:eastAsia="en-AU"/>
        </w:rPr>
      </w:pPr>
      <w:r w:rsidRPr="00B451E7">
        <w:rPr>
          <w:b/>
          <w:bCs/>
          <w:noProof/>
          <w:lang w:val="en" w:eastAsia="en-AU"/>
        </w:rPr>
        <w:t>Origins</w:t>
      </w:r>
    </w:p>
    <w:p w14:paraId="59B291F4" w14:textId="77777777" w:rsidR="00B451E7" w:rsidRPr="00B451E7" w:rsidRDefault="00B451E7" w:rsidP="00B451E7">
      <w:pPr>
        <w:rPr>
          <w:noProof/>
          <w:lang w:val="en" w:eastAsia="en-AU"/>
        </w:rPr>
      </w:pPr>
      <w:r w:rsidRPr="00B451E7">
        <w:rPr>
          <w:noProof/>
          <w:lang w:val="en" w:eastAsia="en-AU"/>
        </w:rPr>
        <w:t xml:space="preserve">The main idea behind </w:t>
      </w:r>
      <w:r w:rsidRPr="00B451E7">
        <w:rPr>
          <w:i/>
          <w:iCs/>
          <w:noProof/>
          <w:lang w:val="en" w:eastAsia="en-AU"/>
        </w:rPr>
        <w:t>Pokémon</w:t>
      </w:r>
      <w:r w:rsidRPr="00B451E7">
        <w:rPr>
          <w:noProof/>
          <w:lang w:val="en" w:eastAsia="en-AU"/>
        </w:rPr>
        <w:t xml:space="preserve"> was conceived by </w:t>
      </w:r>
      <w:hyperlink r:id="rId109" w:tooltip="Satoshi Tajiri" w:history="1">
        <w:r w:rsidRPr="00B451E7">
          <w:rPr>
            <w:rStyle w:val="Hyperlink"/>
            <w:noProof/>
            <w:lang w:val="en" w:eastAsia="en-AU"/>
          </w:rPr>
          <w:t>Satoshi Tajiri</w:t>
        </w:r>
      </w:hyperlink>
      <w:r w:rsidRPr="00B451E7">
        <w:rPr>
          <w:noProof/>
          <w:lang w:val="en" w:eastAsia="en-AU"/>
        </w:rPr>
        <w:t>. Tajiri was born on 28 August 1965,</w:t>
      </w:r>
      <w:hyperlink r:id="rId110" w:anchor="cite_note-49" w:history="1">
        <w:r w:rsidRPr="00B451E7">
          <w:rPr>
            <w:rStyle w:val="Hyperlink"/>
            <w:noProof/>
            <w:vertAlign w:val="superscript"/>
            <w:lang w:val="en" w:eastAsia="en-AU"/>
          </w:rPr>
          <w:t>[43]</w:t>
        </w:r>
      </w:hyperlink>
      <w:r w:rsidRPr="00B451E7">
        <w:rPr>
          <w:noProof/>
          <w:lang w:val="en" w:eastAsia="en-AU"/>
        </w:rPr>
        <w:t xml:space="preserve"> and grew up in </w:t>
      </w:r>
      <w:hyperlink r:id="rId111" w:tooltip="Machida, Tokyo" w:history="1">
        <w:r w:rsidRPr="00B451E7">
          <w:rPr>
            <w:rStyle w:val="Hyperlink"/>
            <w:noProof/>
            <w:lang w:val="en" w:eastAsia="en-AU"/>
          </w:rPr>
          <w:t>Machida</w:t>
        </w:r>
      </w:hyperlink>
      <w:r w:rsidRPr="00B451E7">
        <w:rPr>
          <w:noProof/>
          <w:lang w:val="en" w:eastAsia="en-AU"/>
        </w:rPr>
        <w:t>, a suburb of Tokyo.</w:t>
      </w:r>
      <w:hyperlink r:id="rId112" w:anchor="cite_note-50" w:history="1">
        <w:r w:rsidRPr="00B451E7">
          <w:rPr>
            <w:rStyle w:val="Hyperlink"/>
            <w:noProof/>
            <w:vertAlign w:val="superscript"/>
            <w:lang w:val="en" w:eastAsia="en-AU"/>
          </w:rPr>
          <w:t>[44]</w:t>
        </w:r>
      </w:hyperlink>
      <w:r w:rsidRPr="00B451E7">
        <w:rPr>
          <w:noProof/>
          <w:lang w:val="en" w:eastAsia="en-AU"/>
        </w:rPr>
        <w:t xml:space="preserve"> As a child, he enjoyed discovering and catching insects and other small creatures in the various ponds and fields that surrounded his town.</w:t>
      </w:r>
      <w:hyperlink r:id="rId113" w:anchor="cite_note-51" w:history="1">
        <w:r w:rsidRPr="00B451E7">
          <w:rPr>
            <w:rStyle w:val="Hyperlink"/>
            <w:noProof/>
            <w:vertAlign w:val="superscript"/>
            <w:lang w:val="en" w:eastAsia="en-AU"/>
          </w:rPr>
          <w:t>[45]</w:t>
        </w:r>
      </w:hyperlink>
      <w:hyperlink r:id="rId114" w:anchor="cite_note-52" w:history="1">
        <w:r w:rsidRPr="00B451E7">
          <w:rPr>
            <w:rStyle w:val="Hyperlink"/>
            <w:noProof/>
            <w:vertAlign w:val="superscript"/>
            <w:lang w:val="en" w:eastAsia="en-AU"/>
          </w:rPr>
          <w:t>[46]</w:t>
        </w:r>
      </w:hyperlink>
      <w:r w:rsidRPr="00B451E7">
        <w:rPr>
          <w:noProof/>
          <w:lang w:val="en" w:eastAsia="en-AU"/>
        </w:rPr>
        <w:t xml:space="preserve"> During </w:t>
      </w:r>
      <w:hyperlink r:id="rId115" w:tooltip="Japanese economic miracle" w:history="1">
        <w:r w:rsidRPr="00B451E7">
          <w:rPr>
            <w:rStyle w:val="Hyperlink"/>
            <w:noProof/>
            <w:lang w:val="en" w:eastAsia="en-AU"/>
          </w:rPr>
          <w:t>Japan's economic miracle</w:t>
        </w:r>
      </w:hyperlink>
      <w:r w:rsidRPr="00B451E7">
        <w:rPr>
          <w:noProof/>
          <w:lang w:val="en" w:eastAsia="en-AU"/>
        </w:rPr>
        <w:t xml:space="preserve">, many cities, including Machida, were significantly expanded. </w:t>
      </w:r>
      <w:hyperlink r:id="rId116" w:tooltip="Human impact on the environment" w:history="1">
        <w:r w:rsidRPr="00B451E7">
          <w:rPr>
            <w:rStyle w:val="Hyperlink"/>
            <w:noProof/>
            <w:lang w:val="en" w:eastAsia="en-AU"/>
          </w:rPr>
          <w:t>As a consequence</w:t>
        </w:r>
      </w:hyperlink>
      <w:r w:rsidRPr="00B451E7">
        <w:rPr>
          <w:noProof/>
          <w:lang w:val="en" w:eastAsia="en-AU"/>
        </w:rPr>
        <w:t xml:space="preserve">, Machida's nature was largely destroyed. In his second year of </w:t>
      </w:r>
      <w:hyperlink r:id="rId117" w:anchor="Junior_high_school" w:tooltip="Secondary education in Japan" w:history="1">
        <w:r w:rsidRPr="00B451E7">
          <w:rPr>
            <w:rStyle w:val="Hyperlink"/>
            <w:noProof/>
            <w:lang w:val="en" w:eastAsia="en-AU"/>
          </w:rPr>
          <w:t>junior high school</w:t>
        </w:r>
      </w:hyperlink>
      <w:r w:rsidRPr="00B451E7">
        <w:rPr>
          <w:noProof/>
          <w:lang w:val="en" w:eastAsia="en-AU"/>
        </w:rPr>
        <w:t>,</w:t>
      </w:r>
      <w:hyperlink r:id="rId118" w:anchor="cite_note-53" w:history="1">
        <w:r w:rsidRPr="00B451E7">
          <w:rPr>
            <w:rStyle w:val="Hyperlink"/>
            <w:noProof/>
            <w:vertAlign w:val="superscript"/>
            <w:lang w:val="en" w:eastAsia="en-AU"/>
          </w:rPr>
          <w:t>[47]</w:t>
        </w:r>
      </w:hyperlink>
      <w:hyperlink r:id="rId119" w:anchor="cite_note-54" w:history="1">
        <w:r w:rsidRPr="00B451E7">
          <w:rPr>
            <w:rStyle w:val="Hyperlink"/>
            <w:noProof/>
            <w:vertAlign w:val="superscript"/>
            <w:lang w:val="en" w:eastAsia="en-AU"/>
          </w:rPr>
          <w:t>[48]</w:t>
        </w:r>
      </w:hyperlink>
      <w:r w:rsidRPr="00B451E7">
        <w:rPr>
          <w:noProof/>
          <w:lang w:val="en" w:eastAsia="en-AU"/>
        </w:rPr>
        <w:t xml:space="preserve"> an </w:t>
      </w:r>
      <w:hyperlink r:id="rId120" w:tooltip="Amusement arcade" w:history="1">
        <w:r w:rsidRPr="00B451E7">
          <w:rPr>
            <w:rStyle w:val="Hyperlink"/>
            <w:noProof/>
            <w:lang w:val="en" w:eastAsia="en-AU"/>
          </w:rPr>
          <w:t>arcade hall</w:t>
        </w:r>
      </w:hyperlink>
      <w:r w:rsidRPr="00B451E7">
        <w:rPr>
          <w:noProof/>
          <w:lang w:val="en" w:eastAsia="en-AU"/>
        </w:rPr>
        <w:t xml:space="preserve"> opened in Tajiri's neighborhood, introducing him to video games. While studying electrical engineering at </w:t>
      </w:r>
      <w:hyperlink r:id="rId121" w:tooltip="Tokyo College of Technology (page does not exist)" w:history="1">
        <w:r w:rsidRPr="00B451E7">
          <w:rPr>
            <w:rStyle w:val="Hyperlink"/>
            <w:noProof/>
            <w:lang w:val="en" w:eastAsia="en-AU"/>
          </w:rPr>
          <w:t>Tokyo College of Technology</w:t>
        </w:r>
      </w:hyperlink>
      <w:r w:rsidRPr="00B451E7">
        <w:rPr>
          <w:noProof/>
          <w:lang w:val="en" w:eastAsia="en-AU"/>
        </w:rPr>
        <w:t> [</w:t>
      </w:r>
      <w:hyperlink r:id="rId122" w:tooltip="ja:東京工業高等専門学校" w:history="1">
        <w:r w:rsidRPr="00B451E7">
          <w:rPr>
            <w:rStyle w:val="Hyperlink"/>
            <w:noProof/>
            <w:lang w:val="en" w:eastAsia="en-AU"/>
          </w:rPr>
          <w:t>ja</w:t>
        </w:r>
      </w:hyperlink>
      <w:r w:rsidRPr="00B451E7">
        <w:rPr>
          <w:noProof/>
          <w:lang w:val="en" w:eastAsia="en-AU"/>
        </w:rPr>
        <w:t xml:space="preserve">], Tajiri began publishing a </w:t>
      </w:r>
      <w:hyperlink r:id="rId123" w:tooltip="Doujinshi" w:history="1">
        <w:r w:rsidRPr="00B451E7">
          <w:rPr>
            <w:rStyle w:val="Hyperlink"/>
            <w:i/>
            <w:iCs/>
            <w:noProof/>
            <w:lang w:val="en" w:eastAsia="en-AU"/>
          </w:rPr>
          <w:t>doujinshi</w:t>
        </w:r>
      </w:hyperlink>
      <w:r w:rsidRPr="00B451E7">
        <w:rPr>
          <w:noProof/>
          <w:lang w:val="en" w:eastAsia="en-AU"/>
        </w:rPr>
        <w:t xml:space="preserve"> magazine titled </w:t>
      </w:r>
      <w:r w:rsidRPr="00B451E7">
        <w:rPr>
          <w:i/>
          <w:iCs/>
          <w:noProof/>
          <w:lang w:val="en" w:eastAsia="en-AU"/>
        </w:rPr>
        <w:t>Game Freak</w:t>
      </w:r>
      <w:r w:rsidRPr="00B451E7">
        <w:rPr>
          <w:noProof/>
          <w:lang w:val="en" w:eastAsia="en-AU"/>
        </w:rPr>
        <w:t xml:space="preserve">. The title was inspired by the 1932 film </w:t>
      </w:r>
      <w:hyperlink r:id="rId124" w:tooltip="Freaks (1932 film)" w:history="1">
        <w:r w:rsidRPr="00B451E7">
          <w:rPr>
            <w:rStyle w:val="Hyperlink"/>
            <w:i/>
            <w:iCs/>
            <w:noProof/>
            <w:lang w:val="en" w:eastAsia="en-AU"/>
          </w:rPr>
          <w:t>Freaks</w:t>
        </w:r>
      </w:hyperlink>
      <w:r w:rsidRPr="00B451E7">
        <w:rPr>
          <w:noProof/>
          <w:lang w:val="en" w:eastAsia="en-AU"/>
        </w:rPr>
        <w:t>, which Tajiri was fascinated with at the time.</w:t>
      </w:r>
      <w:hyperlink r:id="rId125" w:anchor="cite_note-55" w:history="1">
        <w:r w:rsidRPr="00B451E7">
          <w:rPr>
            <w:rStyle w:val="Hyperlink"/>
            <w:noProof/>
            <w:vertAlign w:val="superscript"/>
            <w:lang w:val="en" w:eastAsia="en-AU"/>
          </w:rPr>
          <w:t>[49]</w:t>
        </w:r>
      </w:hyperlink>
      <w:r w:rsidRPr="00B451E7">
        <w:rPr>
          <w:noProof/>
          <w:lang w:val="en" w:eastAsia="en-AU"/>
        </w:rPr>
        <w:t xml:space="preserve"> He self-published the first issue of the magazine in March 1983, at the age of 17.</w:t>
      </w:r>
      <w:hyperlink r:id="rId126" w:anchor="cite_note-AMWC_p55-57-56" w:history="1">
        <w:r w:rsidRPr="00B451E7">
          <w:rPr>
            <w:rStyle w:val="Hyperlink"/>
            <w:noProof/>
            <w:vertAlign w:val="superscript"/>
            <w:lang w:val="en" w:eastAsia="en-AU"/>
          </w:rPr>
          <w:t>[50]</w:t>
        </w:r>
      </w:hyperlink>
      <w:hyperlink r:id="rId127" w:anchor="cite_note-57" w:history="1">
        <w:r w:rsidRPr="00B451E7">
          <w:rPr>
            <w:rStyle w:val="Hyperlink"/>
            <w:noProof/>
            <w:vertAlign w:val="superscript"/>
            <w:lang w:val="en" w:eastAsia="en-AU"/>
          </w:rPr>
          <w:t>[51]</w:t>
        </w:r>
      </w:hyperlink>
      <w:r w:rsidRPr="00B451E7">
        <w:rPr>
          <w:noProof/>
          <w:lang w:val="en" w:eastAsia="en-AU"/>
        </w:rPr>
        <w:t xml:space="preserve"> At the time, magazines specializing in video games did not yet exist in Japan, allowing </w:t>
      </w:r>
      <w:r w:rsidRPr="00B451E7">
        <w:rPr>
          <w:i/>
          <w:iCs/>
          <w:noProof/>
          <w:lang w:val="en" w:eastAsia="en-AU"/>
        </w:rPr>
        <w:t>Game Freak</w:t>
      </w:r>
      <w:r w:rsidRPr="00B451E7">
        <w:rPr>
          <w:noProof/>
          <w:lang w:val="en" w:eastAsia="en-AU"/>
        </w:rPr>
        <w:t xml:space="preserve"> to fill a </w:t>
      </w:r>
      <w:hyperlink r:id="rId128" w:tooltip="Gap in the market" w:history="1">
        <w:r w:rsidRPr="00B451E7">
          <w:rPr>
            <w:rStyle w:val="Hyperlink"/>
            <w:noProof/>
            <w:lang w:val="en" w:eastAsia="en-AU"/>
          </w:rPr>
          <w:t>gap in the market</w:t>
        </w:r>
      </w:hyperlink>
      <w:r w:rsidRPr="00B451E7">
        <w:rPr>
          <w:noProof/>
          <w:lang w:val="en" w:eastAsia="en-AU"/>
        </w:rPr>
        <w:t>.</w:t>
      </w:r>
      <w:hyperlink r:id="rId129" w:anchor="cite_note-58" w:history="1">
        <w:r w:rsidRPr="00B451E7">
          <w:rPr>
            <w:rStyle w:val="Hyperlink"/>
            <w:noProof/>
            <w:vertAlign w:val="superscript"/>
            <w:lang w:val="en" w:eastAsia="en-AU"/>
          </w:rPr>
          <w:t>[52]</w:t>
        </w:r>
      </w:hyperlink>
      <w:hyperlink r:id="rId130" w:anchor="cite_note-59" w:history="1">
        <w:r w:rsidRPr="00B451E7">
          <w:rPr>
            <w:rStyle w:val="Hyperlink"/>
            <w:noProof/>
            <w:vertAlign w:val="superscript"/>
            <w:lang w:val="en" w:eastAsia="en-AU"/>
          </w:rPr>
          <w:t>[53]</w:t>
        </w:r>
      </w:hyperlink>
      <w:r w:rsidRPr="00B451E7">
        <w:rPr>
          <w:noProof/>
          <w:lang w:val="en" w:eastAsia="en-AU"/>
        </w:rPr>
        <w:t xml:space="preserve"> Sometime later, Tajiri was contacted by aspiring </w:t>
      </w:r>
      <w:hyperlink r:id="rId131" w:tooltip="Manga" w:history="1">
        <w:r w:rsidRPr="00B451E7">
          <w:rPr>
            <w:rStyle w:val="Hyperlink"/>
            <w:noProof/>
            <w:lang w:val="en" w:eastAsia="en-AU"/>
          </w:rPr>
          <w:t>manga</w:t>
        </w:r>
      </w:hyperlink>
      <w:r w:rsidRPr="00B451E7">
        <w:rPr>
          <w:noProof/>
          <w:lang w:val="en" w:eastAsia="en-AU"/>
        </w:rPr>
        <w:t xml:space="preserve"> artist </w:t>
      </w:r>
      <w:hyperlink r:id="rId132" w:tooltip="Ken Sugimori" w:history="1">
        <w:r w:rsidRPr="00B451E7">
          <w:rPr>
            <w:rStyle w:val="Hyperlink"/>
            <w:noProof/>
            <w:lang w:val="en" w:eastAsia="en-AU"/>
          </w:rPr>
          <w:t>Ken Sugimori</w:t>
        </w:r>
      </w:hyperlink>
      <w:r w:rsidRPr="00B451E7">
        <w:rPr>
          <w:noProof/>
          <w:lang w:val="en" w:eastAsia="en-AU"/>
        </w:rPr>
        <w:t xml:space="preserve">, who became </w:t>
      </w:r>
      <w:r w:rsidRPr="00B451E7">
        <w:rPr>
          <w:i/>
          <w:iCs/>
          <w:noProof/>
          <w:lang w:val="en" w:eastAsia="en-AU"/>
        </w:rPr>
        <w:t>Game Freak'</w:t>
      </w:r>
      <w:r w:rsidRPr="00B451E7">
        <w:rPr>
          <w:noProof/>
          <w:lang w:val="en" w:eastAsia="en-AU"/>
        </w:rPr>
        <w:t>s illustrator.</w:t>
      </w:r>
      <w:hyperlink r:id="rId133" w:anchor="cite_note-60" w:history="1">
        <w:r w:rsidRPr="00B451E7">
          <w:rPr>
            <w:rStyle w:val="Hyperlink"/>
            <w:noProof/>
            <w:vertAlign w:val="superscript"/>
            <w:lang w:val="en" w:eastAsia="en-AU"/>
          </w:rPr>
          <w:t>[54]</w:t>
        </w:r>
      </w:hyperlink>
      <w:r w:rsidRPr="00B451E7">
        <w:rPr>
          <w:noProof/>
          <w:lang w:val="en" w:eastAsia="en-AU"/>
        </w:rPr>
        <w:t xml:space="preserve"> </w:t>
      </w:r>
      <w:r w:rsidRPr="00B451E7">
        <w:rPr>
          <w:i/>
          <w:iCs/>
          <w:noProof/>
          <w:lang w:val="en" w:eastAsia="en-AU"/>
        </w:rPr>
        <w:t>Game Freak</w:t>
      </w:r>
      <w:r w:rsidRPr="00B451E7">
        <w:rPr>
          <w:noProof/>
          <w:lang w:val="en" w:eastAsia="en-AU"/>
        </w:rPr>
        <w:t xml:space="preserve"> folded in the late 1980s,</w:t>
      </w:r>
      <w:hyperlink r:id="rId134" w:anchor="cite_note-AMWC_p55-57-56" w:history="1">
        <w:r w:rsidRPr="00B451E7">
          <w:rPr>
            <w:rStyle w:val="Hyperlink"/>
            <w:noProof/>
            <w:vertAlign w:val="superscript"/>
            <w:lang w:val="en" w:eastAsia="en-AU"/>
          </w:rPr>
          <w:t>[50]</w:t>
        </w:r>
      </w:hyperlink>
      <w:r w:rsidRPr="00B451E7">
        <w:rPr>
          <w:noProof/>
          <w:lang w:val="en" w:eastAsia="en-AU"/>
        </w:rPr>
        <w:t xml:space="preserve"> by which point Tajiri had become a respected </w:t>
      </w:r>
      <w:hyperlink r:id="rId135" w:tooltip="Video game journalism" w:history="1">
        <w:r w:rsidRPr="00B451E7">
          <w:rPr>
            <w:rStyle w:val="Hyperlink"/>
            <w:noProof/>
            <w:lang w:val="en" w:eastAsia="en-AU"/>
          </w:rPr>
          <w:t>game journalist</w:t>
        </w:r>
      </w:hyperlink>
      <w:r w:rsidRPr="00B451E7">
        <w:rPr>
          <w:noProof/>
          <w:lang w:val="en" w:eastAsia="en-AU"/>
        </w:rPr>
        <w:t xml:space="preserve"> in Japan's fledgling video game industry.</w:t>
      </w:r>
      <w:hyperlink r:id="rId136" w:anchor="cite_note-61" w:history="1">
        <w:r w:rsidRPr="00B451E7">
          <w:rPr>
            <w:rStyle w:val="Hyperlink"/>
            <w:noProof/>
            <w:vertAlign w:val="superscript"/>
            <w:lang w:val="en" w:eastAsia="en-AU"/>
          </w:rPr>
          <w:t>[55]</w:t>
        </w:r>
      </w:hyperlink>
      <w:r w:rsidRPr="00B451E7">
        <w:rPr>
          <w:noProof/>
          <w:lang w:val="en" w:eastAsia="en-AU"/>
        </w:rPr>
        <w:t xml:space="preserve"> </w:t>
      </w:r>
    </w:p>
    <w:p w14:paraId="32962EDC" w14:textId="77777777" w:rsidR="00B451E7" w:rsidRPr="00B451E7" w:rsidRDefault="00B451E7" w:rsidP="00B451E7">
      <w:pPr>
        <w:rPr>
          <w:noProof/>
          <w:lang w:val="en" w:eastAsia="en-AU"/>
        </w:rPr>
      </w:pPr>
      <w:r w:rsidRPr="00B451E7">
        <w:rPr>
          <w:noProof/>
          <w:lang w:val="en" w:eastAsia="en-AU"/>
        </w:rPr>
        <w:t xml:space="preserve">Tajiri's knowledge of video games brought him into contact with </w:t>
      </w:r>
      <w:hyperlink r:id="rId137" w:tooltip="Tsunekazu Ishihara" w:history="1">
        <w:r w:rsidRPr="00B451E7">
          <w:rPr>
            <w:rStyle w:val="Hyperlink"/>
            <w:noProof/>
            <w:lang w:val="en" w:eastAsia="en-AU"/>
          </w:rPr>
          <w:t>Tsunekazu Ishihara</w:t>
        </w:r>
      </w:hyperlink>
      <w:r w:rsidRPr="00B451E7">
        <w:rPr>
          <w:noProof/>
          <w:lang w:val="en" w:eastAsia="en-AU"/>
        </w:rPr>
        <w:t xml:space="preserve">. Ishihara had studied Arts and Science at </w:t>
      </w:r>
      <w:hyperlink r:id="rId138" w:tooltip="Tsukuba University" w:history="1">
        <w:r w:rsidRPr="00B451E7">
          <w:rPr>
            <w:rStyle w:val="Hyperlink"/>
            <w:noProof/>
            <w:lang w:val="en" w:eastAsia="en-AU"/>
          </w:rPr>
          <w:t>Tsukuba University</w:t>
        </w:r>
      </w:hyperlink>
      <w:r w:rsidRPr="00B451E7">
        <w:rPr>
          <w:noProof/>
          <w:lang w:val="en" w:eastAsia="en-AU"/>
        </w:rPr>
        <w:t xml:space="preserve">, and was trained in </w:t>
      </w:r>
      <w:hyperlink r:id="rId139" w:tooltip="Computer-generated imagery" w:history="1">
        <w:r w:rsidRPr="00B451E7">
          <w:rPr>
            <w:rStyle w:val="Hyperlink"/>
            <w:noProof/>
            <w:lang w:val="en" w:eastAsia="en-AU"/>
          </w:rPr>
          <w:t>CGI</w:t>
        </w:r>
      </w:hyperlink>
      <w:r w:rsidRPr="00B451E7">
        <w:rPr>
          <w:noProof/>
          <w:lang w:val="en" w:eastAsia="en-AU"/>
        </w:rPr>
        <w:t>. After working in advertising for two years, Ishihara joined a company named Sedic in 1983, which created video graphics and software,</w:t>
      </w:r>
      <w:hyperlink r:id="rId140" w:anchor="cite_note-Hatakeyama_Kubo_(2000)_p82-62" w:history="1">
        <w:r w:rsidRPr="00B451E7">
          <w:rPr>
            <w:rStyle w:val="Hyperlink"/>
            <w:noProof/>
            <w:vertAlign w:val="superscript"/>
            <w:lang w:val="en" w:eastAsia="en-AU"/>
          </w:rPr>
          <w:t>[56]</w:t>
        </w:r>
      </w:hyperlink>
      <w:r w:rsidRPr="00B451E7">
        <w:rPr>
          <w:noProof/>
          <w:lang w:val="en" w:eastAsia="en-AU"/>
        </w:rPr>
        <w:t xml:space="preserve"> including one video game, </w:t>
      </w:r>
      <w:hyperlink r:id="rId141" w:tooltip="Otocky" w:history="1">
        <w:r w:rsidRPr="00B451E7">
          <w:rPr>
            <w:rStyle w:val="Hyperlink"/>
            <w:i/>
            <w:iCs/>
            <w:noProof/>
            <w:lang w:val="en" w:eastAsia="en-AU"/>
          </w:rPr>
          <w:t>Otocky</w:t>
        </w:r>
      </w:hyperlink>
      <w:r w:rsidRPr="00B451E7">
        <w:rPr>
          <w:noProof/>
          <w:lang w:val="en" w:eastAsia="en-AU"/>
        </w:rPr>
        <w:t xml:space="preserve"> (1987).</w:t>
      </w:r>
      <w:hyperlink r:id="rId142" w:anchor="cite_note-63" w:history="1">
        <w:r w:rsidRPr="00B451E7">
          <w:rPr>
            <w:rStyle w:val="Hyperlink"/>
            <w:noProof/>
            <w:vertAlign w:val="superscript"/>
            <w:lang w:val="en" w:eastAsia="en-AU"/>
          </w:rPr>
          <w:t>[57]</w:t>
        </w:r>
      </w:hyperlink>
      <w:hyperlink r:id="rId143" w:anchor="cite_note-64" w:history="1">
        <w:r w:rsidRPr="00B451E7">
          <w:rPr>
            <w:rStyle w:val="Hyperlink"/>
            <w:noProof/>
            <w:vertAlign w:val="superscript"/>
            <w:lang w:val="en" w:eastAsia="en-AU"/>
          </w:rPr>
          <w:t>[58]</w:t>
        </w:r>
      </w:hyperlink>
      <w:r w:rsidRPr="00B451E7">
        <w:rPr>
          <w:noProof/>
          <w:lang w:val="en" w:eastAsia="en-AU"/>
        </w:rPr>
        <w:t xml:space="preserve"> As video games grew in popularity, Sedic also produced a number of game-related television shows for </w:t>
      </w:r>
      <w:hyperlink r:id="rId144" w:tooltip="Fuji Television" w:history="1">
        <w:r w:rsidRPr="00B451E7">
          <w:rPr>
            <w:rStyle w:val="Hyperlink"/>
            <w:noProof/>
            <w:lang w:val="en" w:eastAsia="en-AU"/>
          </w:rPr>
          <w:t>Fuji Television</w:t>
        </w:r>
      </w:hyperlink>
      <w:r w:rsidRPr="00B451E7">
        <w:rPr>
          <w:noProof/>
          <w:lang w:val="en" w:eastAsia="en-AU"/>
        </w:rPr>
        <w:t>'s late-night slot.</w:t>
      </w:r>
      <w:hyperlink r:id="rId145" w:anchor="cite_note-Hatakeyama_Kubo_(2000)_p82-62" w:history="1">
        <w:r w:rsidRPr="00B451E7">
          <w:rPr>
            <w:rStyle w:val="Hyperlink"/>
            <w:noProof/>
            <w:vertAlign w:val="superscript"/>
            <w:lang w:val="en" w:eastAsia="en-AU"/>
          </w:rPr>
          <w:t>[56]</w:t>
        </w:r>
      </w:hyperlink>
      <w:r w:rsidRPr="00B451E7">
        <w:rPr>
          <w:noProof/>
          <w:lang w:val="en" w:eastAsia="en-AU"/>
        </w:rPr>
        <w:t xml:space="preserve"> In his job as a TV producer, Ishihara befriended Tajiri, as well as </w:t>
      </w:r>
      <w:hyperlink r:id="rId146" w:tooltip="Shigesato Itoi" w:history="1">
        <w:r w:rsidRPr="00B451E7">
          <w:rPr>
            <w:rStyle w:val="Hyperlink"/>
            <w:noProof/>
            <w:lang w:val="en" w:eastAsia="en-AU"/>
          </w:rPr>
          <w:t>Shigesato Itoi</w:t>
        </w:r>
      </w:hyperlink>
      <w:r w:rsidRPr="00B451E7">
        <w:rPr>
          <w:noProof/>
          <w:lang w:val="en" w:eastAsia="en-AU"/>
        </w:rPr>
        <w:t>, who would later become CEO of Ape, Inc.</w:t>
      </w:r>
      <w:hyperlink r:id="rId147" w:anchor="cite_note-65" w:history="1">
        <w:r w:rsidRPr="00B451E7">
          <w:rPr>
            <w:rStyle w:val="Hyperlink"/>
            <w:noProof/>
            <w:vertAlign w:val="superscript"/>
            <w:lang w:val="en" w:eastAsia="en-AU"/>
          </w:rPr>
          <w:t>[59]</w:t>
        </w:r>
      </w:hyperlink>
      <w:hyperlink r:id="rId148" w:anchor="cite_note-Tomisawa_(2000)_p30-66" w:history="1">
        <w:r w:rsidRPr="00B451E7">
          <w:rPr>
            <w:rStyle w:val="Hyperlink"/>
            <w:noProof/>
            <w:vertAlign w:val="superscript"/>
            <w:lang w:val="en" w:eastAsia="en-AU"/>
          </w:rPr>
          <w:t>[60]</w:t>
        </w:r>
      </w:hyperlink>
      <w:r w:rsidRPr="00B451E7">
        <w:rPr>
          <w:noProof/>
          <w:lang w:val="en" w:eastAsia="en-AU"/>
        </w:rPr>
        <w:t xml:space="preserve"> Ishihara was also the general director of the world's first gaming encyclopedia: </w:t>
      </w:r>
      <w:r w:rsidRPr="00B451E7">
        <w:rPr>
          <w:i/>
          <w:iCs/>
          <w:noProof/>
          <w:lang w:val="en" w:eastAsia="en-AU"/>
        </w:rPr>
        <w:t>TV Games: Encyclopedia of Video Games</w:t>
      </w:r>
      <w:r w:rsidRPr="00B451E7">
        <w:rPr>
          <w:noProof/>
          <w:lang w:val="en" w:eastAsia="en-AU"/>
        </w:rPr>
        <w:t xml:space="preserve"> (</w:t>
      </w:r>
      <w:r w:rsidRPr="00B451E7">
        <w:rPr>
          <w:rFonts w:ascii="MS Gothic" w:eastAsia="MS Gothic" w:hAnsi="MS Gothic" w:cs="MS Gothic" w:hint="eastAsia"/>
          <w:noProof/>
          <w:lang w:val="en" w:eastAsia="en-AU"/>
        </w:rPr>
        <w:t>テレビゲーム</w:t>
      </w:r>
      <w:r w:rsidRPr="00B451E7">
        <w:rPr>
          <w:rFonts w:ascii="Calibri" w:hAnsi="Calibri" w:cs="Calibri"/>
          <w:noProof/>
          <w:lang w:val="en" w:eastAsia="en-AU"/>
        </w:rPr>
        <w:t>—</w:t>
      </w:r>
      <w:r w:rsidRPr="00B451E7">
        <w:rPr>
          <w:rFonts w:ascii="MS Gothic" w:eastAsia="MS Gothic" w:hAnsi="MS Gothic" w:cs="MS Gothic" w:hint="eastAsia"/>
          <w:noProof/>
          <w:lang w:val="en" w:eastAsia="en-AU"/>
        </w:rPr>
        <w:t>電視遊戯大全</w:t>
      </w:r>
      <w:r w:rsidRPr="00B451E7">
        <w:rPr>
          <w:noProof/>
          <w:lang w:val="en" w:eastAsia="en-AU"/>
        </w:rPr>
        <w:t xml:space="preserve">, </w:t>
      </w:r>
      <w:r w:rsidRPr="00B451E7">
        <w:rPr>
          <w:i/>
          <w:iCs/>
          <w:noProof/>
          <w:lang w:eastAsia="en-AU"/>
        </w:rPr>
        <w:t>Terebigēmu — Denshi Yūgi Taizen</w:t>
      </w:r>
      <w:r w:rsidRPr="00B451E7">
        <w:rPr>
          <w:noProof/>
          <w:lang w:val="en" w:eastAsia="en-AU"/>
        </w:rPr>
        <w:t>).</w:t>
      </w:r>
      <w:hyperlink r:id="rId149" w:anchor="cite_note-67" w:history="1">
        <w:r w:rsidRPr="00B451E7">
          <w:rPr>
            <w:rStyle w:val="Hyperlink"/>
            <w:noProof/>
            <w:vertAlign w:val="superscript"/>
            <w:lang w:val="en" w:eastAsia="en-AU"/>
          </w:rPr>
          <w:t>[61]</w:t>
        </w:r>
      </w:hyperlink>
      <w:hyperlink r:id="rId150" w:anchor="cite_note-68" w:history="1">
        <w:r w:rsidRPr="00B451E7">
          <w:rPr>
            <w:rStyle w:val="Hyperlink"/>
            <w:noProof/>
            <w:vertAlign w:val="superscript"/>
            <w:lang w:val="en" w:eastAsia="en-AU"/>
          </w:rPr>
          <w:t>[62]</w:t>
        </w:r>
      </w:hyperlink>
      <w:r w:rsidRPr="00B451E7">
        <w:rPr>
          <w:noProof/>
          <w:lang w:val="en" w:eastAsia="en-AU"/>
        </w:rPr>
        <w:t xml:space="preserve"> Journalist Kenji Hatakeyama wrote that, at the time, Ishihara was probably the most well-connected man in the industry.</w:t>
      </w:r>
      <w:hyperlink r:id="rId151" w:anchor="cite_note-Hatakeyama_Kubo_(2000)_p97-98-69" w:history="1">
        <w:r w:rsidRPr="00B451E7">
          <w:rPr>
            <w:rStyle w:val="Hyperlink"/>
            <w:noProof/>
            <w:vertAlign w:val="superscript"/>
            <w:lang w:val="en" w:eastAsia="en-AU"/>
          </w:rPr>
          <w:t>[63]</w:t>
        </w:r>
      </w:hyperlink>
      <w:r w:rsidRPr="00B451E7">
        <w:rPr>
          <w:noProof/>
          <w:lang w:val="en" w:eastAsia="en-AU"/>
        </w:rPr>
        <w:t xml:space="preserve"> </w:t>
      </w:r>
      <w:hyperlink r:id="rId152" w:tooltip="Masakazu Kubo (page does not exist)" w:history="1">
        <w:r w:rsidRPr="00B451E7">
          <w:rPr>
            <w:rStyle w:val="Hyperlink"/>
            <w:noProof/>
            <w:lang w:val="en" w:eastAsia="en-AU"/>
          </w:rPr>
          <w:t>Masakazu Kubo</w:t>
        </w:r>
      </w:hyperlink>
      <w:r w:rsidRPr="00B451E7">
        <w:rPr>
          <w:noProof/>
          <w:lang w:val="en" w:eastAsia="en-AU"/>
        </w:rPr>
        <w:t> [</w:t>
      </w:r>
      <w:hyperlink r:id="rId153" w:tooltip="ja:久保雅一" w:history="1">
        <w:r w:rsidRPr="00B451E7">
          <w:rPr>
            <w:rStyle w:val="Hyperlink"/>
            <w:noProof/>
            <w:lang w:val="en" w:eastAsia="en-AU"/>
          </w:rPr>
          <w:t>ja</w:t>
        </w:r>
      </w:hyperlink>
      <w:r w:rsidRPr="00B451E7">
        <w:rPr>
          <w:noProof/>
          <w:lang w:val="en" w:eastAsia="en-AU"/>
        </w:rPr>
        <w:t xml:space="preserve">], who would later play a vital role in </w:t>
      </w:r>
      <w:r w:rsidRPr="00B451E7">
        <w:rPr>
          <w:i/>
          <w:iCs/>
          <w:noProof/>
          <w:lang w:val="en" w:eastAsia="en-AU"/>
        </w:rPr>
        <w:t>Pokemon</w:t>
      </w:r>
      <w:r w:rsidRPr="00B451E7">
        <w:rPr>
          <w:noProof/>
          <w:lang w:val="en" w:eastAsia="en-AU"/>
        </w:rPr>
        <w:t>, wrote that Ishihara possessed a knowledge of games that was "beyond comparison".</w:t>
      </w:r>
      <w:hyperlink r:id="rId154" w:anchor="cite_note-70" w:history="1">
        <w:r w:rsidRPr="00B451E7">
          <w:rPr>
            <w:rStyle w:val="Hyperlink"/>
            <w:noProof/>
            <w:vertAlign w:val="superscript"/>
            <w:lang w:val="en" w:eastAsia="en-AU"/>
          </w:rPr>
          <w:t>[64]</w:t>
        </w:r>
      </w:hyperlink>
      <w:r w:rsidRPr="00B451E7">
        <w:rPr>
          <w:noProof/>
          <w:lang w:val="en" w:eastAsia="en-AU"/>
        </w:rPr>
        <w:t xml:space="preserve"> Ishihara was also interested in </w:t>
      </w:r>
      <w:hyperlink r:id="rId155" w:tooltip="Playing card" w:history="1">
        <w:r w:rsidRPr="00B451E7">
          <w:rPr>
            <w:rStyle w:val="Hyperlink"/>
            <w:noProof/>
            <w:lang w:val="en" w:eastAsia="en-AU"/>
          </w:rPr>
          <w:t>playing cards</w:t>
        </w:r>
      </w:hyperlink>
      <w:r w:rsidRPr="00B451E7">
        <w:rPr>
          <w:noProof/>
          <w:lang w:val="en" w:eastAsia="en-AU"/>
        </w:rPr>
        <w:t>,</w:t>
      </w:r>
      <w:hyperlink r:id="rId156" w:anchor="cite_note-Kawaguchi_interview-71" w:history="1">
        <w:r w:rsidRPr="00B451E7">
          <w:rPr>
            <w:rStyle w:val="Hyperlink"/>
            <w:noProof/>
            <w:vertAlign w:val="superscript"/>
            <w:lang w:val="en" w:eastAsia="en-AU"/>
          </w:rPr>
          <w:t>[65]</w:t>
        </w:r>
      </w:hyperlink>
      <w:hyperlink r:id="rId157" w:anchor="cite_note-Masuda_2019_interview-72" w:history="1">
        <w:r w:rsidRPr="00B451E7">
          <w:rPr>
            <w:rStyle w:val="Hyperlink"/>
            <w:noProof/>
            <w:vertAlign w:val="superscript"/>
            <w:lang w:val="en" w:eastAsia="en-AU"/>
          </w:rPr>
          <w:t>[66]</w:t>
        </w:r>
      </w:hyperlink>
      <w:r w:rsidRPr="00B451E7">
        <w:rPr>
          <w:noProof/>
          <w:lang w:val="en" w:eastAsia="en-AU"/>
        </w:rPr>
        <w:t xml:space="preserve"> and contributed to the development of at least three simple </w:t>
      </w:r>
      <w:hyperlink r:id="rId158" w:tooltip="Card game" w:history="1">
        <w:r w:rsidRPr="00B451E7">
          <w:rPr>
            <w:rStyle w:val="Hyperlink"/>
            <w:noProof/>
            <w:lang w:val="en" w:eastAsia="en-AU"/>
          </w:rPr>
          <w:t>card games</w:t>
        </w:r>
      </w:hyperlink>
      <w:r w:rsidRPr="00B451E7">
        <w:rPr>
          <w:noProof/>
          <w:lang w:val="en" w:eastAsia="en-AU"/>
        </w:rPr>
        <w:t xml:space="preserve"> designed by Itoi and published by Ape.</w:t>
      </w:r>
      <w:hyperlink r:id="rId159" w:anchor="cite_note-cardgames-79" w:history="1">
        <w:r w:rsidRPr="00B451E7">
          <w:rPr>
            <w:rStyle w:val="Hyperlink"/>
            <w:noProof/>
            <w:vertAlign w:val="superscript"/>
            <w:lang w:val="en" w:eastAsia="en-AU"/>
          </w:rPr>
          <w:t>[d]</w:t>
        </w:r>
      </w:hyperlink>
      <w:r w:rsidRPr="00B451E7">
        <w:rPr>
          <w:noProof/>
          <w:lang w:val="en" w:eastAsia="en-AU"/>
        </w:rPr>
        <w:t xml:space="preserve"> </w:t>
      </w:r>
    </w:p>
    <w:p w14:paraId="46907301" w14:textId="77777777" w:rsidR="00B451E7" w:rsidRPr="00B451E7" w:rsidRDefault="00B451E7" w:rsidP="00B451E7">
      <w:pPr>
        <w:rPr>
          <w:noProof/>
          <w:lang w:val="en" w:eastAsia="en-AU"/>
        </w:rPr>
      </w:pPr>
      <w:r w:rsidRPr="00B451E7">
        <w:rPr>
          <w:noProof/>
          <w:lang w:val="en" w:eastAsia="en-AU"/>
        </w:rPr>
        <w:t xml:space="preserve">In 1986, Tajiri, Sugimori, and a few other enthusiasts started an informal development team called Game Freak, named after the magazine it grew out of. Over the next few years, they </w:t>
      </w:r>
      <w:hyperlink r:id="rId160" w:tooltip="Indie game" w:history="1">
        <w:r w:rsidRPr="00B451E7">
          <w:rPr>
            <w:rStyle w:val="Hyperlink"/>
            <w:noProof/>
            <w:lang w:val="en" w:eastAsia="en-AU"/>
          </w:rPr>
          <w:t>independently developed</w:t>
        </w:r>
      </w:hyperlink>
      <w:r w:rsidRPr="00B451E7">
        <w:rPr>
          <w:noProof/>
          <w:lang w:val="en" w:eastAsia="en-AU"/>
        </w:rPr>
        <w:t xml:space="preserve"> the puzzle game </w:t>
      </w:r>
      <w:hyperlink r:id="rId161" w:tooltip="Mendel Palace" w:history="1">
        <w:r w:rsidRPr="00B451E7">
          <w:rPr>
            <w:rStyle w:val="Hyperlink"/>
            <w:i/>
            <w:iCs/>
            <w:noProof/>
            <w:lang w:val="en" w:eastAsia="en-AU"/>
          </w:rPr>
          <w:t>Quinty</w:t>
        </w:r>
      </w:hyperlink>
      <w:r w:rsidRPr="00B451E7">
        <w:rPr>
          <w:noProof/>
          <w:lang w:val="en" w:eastAsia="en-AU"/>
        </w:rPr>
        <w:t>, working on it alongside school or their regular jobs.</w:t>
      </w:r>
      <w:hyperlink r:id="rId162" w:anchor="cite_note-80" w:history="1">
        <w:r w:rsidRPr="00B451E7">
          <w:rPr>
            <w:rStyle w:val="Hyperlink"/>
            <w:noProof/>
            <w:vertAlign w:val="superscript"/>
            <w:lang w:val="en" w:eastAsia="en-AU"/>
          </w:rPr>
          <w:t>[73]</w:t>
        </w:r>
      </w:hyperlink>
      <w:r w:rsidRPr="00B451E7">
        <w:rPr>
          <w:noProof/>
          <w:lang w:val="en" w:eastAsia="en-AU"/>
        </w:rPr>
        <w:t xml:space="preserve"> However, no one within the group knew how to make the </w:t>
      </w:r>
      <w:hyperlink r:id="rId163" w:tooltip="Video game music" w:history="1">
        <w:r w:rsidRPr="00B451E7">
          <w:rPr>
            <w:rStyle w:val="Hyperlink"/>
            <w:noProof/>
            <w:lang w:val="en" w:eastAsia="en-AU"/>
          </w:rPr>
          <w:t>game's music</w:t>
        </w:r>
      </w:hyperlink>
      <w:r w:rsidRPr="00B451E7">
        <w:rPr>
          <w:noProof/>
          <w:lang w:val="en" w:eastAsia="en-AU"/>
        </w:rPr>
        <w:t xml:space="preserve">. After consulting all his contacts, Tajiri got in touch with </w:t>
      </w:r>
      <w:hyperlink r:id="rId164" w:tooltip="Junichi Masuda" w:history="1">
        <w:r w:rsidRPr="00B451E7">
          <w:rPr>
            <w:rStyle w:val="Hyperlink"/>
            <w:noProof/>
            <w:lang w:val="en" w:eastAsia="en-AU"/>
          </w:rPr>
          <w:t>Junichi Masuda</w:t>
        </w:r>
      </w:hyperlink>
      <w:r w:rsidRPr="00B451E7">
        <w:rPr>
          <w:noProof/>
          <w:lang w:val="en" w:eastAsia="en-AU"/>
        </w:rPr>
        <w:t>, who became the group's composer.</w:t>
      </w:r>
      <w:hyperlink r:id="rId165" w:anchor="cite_note-81" w:history="1">
        <w:r w:rsidRPr="00B451E7">
          <w:rPr>
            <w:rStyle w:val="Hyperlink"/>
            <w:noProof/>
            <w:vertAlign w:val="superscript"/>
            <w:lang w:val="en" w:eastAsia="en-AU"/>
          </w:rPr>
          <w:t>[74]</w:t>
        </w:r>
      </w:hyperlink>
      <w:r w:rsidRPr="00B451E7">
        <w:rPr>
          <w:noProof/>
          <w:lang w:val="en" w:eastAsia="en-AU"/>
        </w:rPr>
        <w:t xml:space="preserve"> </w:t>
      </w:r>
      <w:r w:rsidRPr="00B451E7">
        <w:rPr>
          <w:i/>
          <w:iCs/>
          <w:noProof/>
          <w:lang w:val="en" w:eastAsia="en-AU"/>
        </w:rPr>
        <w:t>Quinty</w:t>
      </w:r>
      <w:r w:rsidRPr="00B451E7">
        <w:rPr>
          <w:noProof/>
          <w:lang w:val="en" w:eastAsia="en-AU"/>
        </w:rPr>
        <w:t xml:space="preserve"> was finished in 1989, and published by </w:t>
      </w:r>
      <w:hyperlink r:id="rId166" w:tooltip="Namco" w:history="1">
        <w:r w:rsidRPr="00B451E7">
          <w:rPr>
            <w:rStyle w:val="Hyperlink"/>
            <w:noProof/>
            <w:lang w:val="en" w:eastAsia="en-AU"/>
          </w:rPr>
          <w:t>Namco</w:t>
        </w:r>
      </w:hyperlink>
      <w:r w:rsidRPr="00B451E7">
        <w:rPr>
          <w:noProof/>
          <w:lang w:val="en" w:eastAsia="en-AU"/>
        </w:rPr>
        <w:t>.</w:t>
      </w:r>
      <w:hyperlink r:id="rId167" w:anchor="cite_note-82" w:history="1">
        <w:r w:rsidRPr="00B451E7">
          <w:rPr>
            <w:rStyle w:val="Hyperlink"/>
            <w:noProof/>
            <w:vertAlign w:val="superscript"/>
            <w:lang w:val="en" w:eastAsia="en-AU"/>
          </w:rPr>
          <w:t>[75]</w:t>
        </w:r>
      </w:hyperlink>
      <w:r w:rsidRPr="00B451E7">
        <w:rPr>
          <w:noProof/>
          <w:lang w:val="en" w:eastAsia="en-AU"/>
        </w:rPr>
        <w:t xml:space="preserve"> Tajiri officially incorporated </w:t>
      </w:r>
      <w:hyperlink r:id="rId168" w:tooltip="Game Freak" w:history="1">
        <w:r w:rsidRPr="00B451E7">
          <w:rPr>
            <w:rStyle w:val="Hyperlink"/>
            <w:noProof/>
            <w:lang w:val="en" w:eastAsia="en-AU"/>
          </w:rPr>
          <w:t>Game Freak Co., Ltd.</w:t>
        </w:r>
      </w:hyperlink>
      <w:r w:rsidRPr="00B451E7">
        <w:rPr>
          <w:noProof/>
          <w:lang w:val="en" w:eastAsia="en-AU"/>
        </w:rPr>
        <w:t xml:space="preserve"> on 26 April 1989.</w:t>
      </w:r>
      <w:hyperlink r:id="rId169" w:anchor="cite_note-83" w:history="1">
        <w:r w:rsidRPr="00B451E7">
          <w:rPr>
            <w:rStyle w:val="Hyperlink"/>
            <w:noProof/>
            <w:vertAlign w:val="superscript"/>
            <w:lang w:val="en" w:eastAsia="en-AU"/>
          </w:rPr>
          <w:t>[76]</w:t>
        </w:r>
      </w:hyperlink>
      <w:r w:rsidRPr="00B451E7">
        <w:rPr>
          <w:noProof/>
          <w:lang w:val="en" w:eastAsia="en-AU"/>
        </w:rPr>
        <w:t xml:space="preserve"> </w:t>
      </w:r>
    </w:p>
    <w:p w14:paraId="4BB61C83" w14:textId="69F939B1" w:rsidR="00460A9B" w:rsidRPr="00B451E7" w:rsidRDefault="00460A9B" w:rsidP="00B451E7"/>
    <w:sectPr w:rsidR="00460A9B" w:rsidRPr="00B451E7" w:rsidSect="00A12B9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2AA0"/>
    <w:multiLevelType w:val="multilevel"/>
    <w:tmpl w:val="CBF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868D4"/>
    <w:multiLevelType w:val="multilevel"/>
    <w:tmpl w:val="CDB6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5113CA"/>
    <w:multiLevelType w:val="multilevel"/>
    <w:tmpl w:val="DE44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E36328"/>
    <w:multiLevelType w:val="multilevel"/>
    <w:tmpl w:val="A36C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963AA"/>
    <w:multiLevelType w:val="multilevel"/>
    <w:tmpl w:val="78FA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E069EA"/>
    <w:multiLevelType w:val="multilevel"/>
    <w:tmpl w:val="1308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735E72"/>
    <w:multiLevelType w:val="multilevel"/>
    <w:tmpl w:val="245C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6A2571"/>
    <w:multiLevelType w:val="multilevel"/>
    <w:tmpl w:val="0E1E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886F10"/>
    <w:multiLevelType w:val="hybridMultilevel"/>
    <w:tmpl w:val="52C85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41C2D63"/>
    <w:multiLevelType w:val="multilevel"/>
    <w:tmpl w:val="C89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8385545">
    <w:abstractNumId w:val="8"/>
  </w:num>
  <w:num w:numId="2" w16cid:durableId="377899355">
    <w:abstractNumId w:val="9"/>
  </w:num>
  <w:num w:numId="3" w16cid:durableId="411512041">
    <w:abstractNumId w:val="6"/>
  </w:num>
  <w:num w:numId="4" w16cid:durableId="1360353220">
    <w:abstractNumId w:val="3"/>
  </w:num>
  <w:num w:numId="5" w16cid:durableId="607346854">
    <w:abstractNumId w:val="4"/>
  </w:num>
  <w:num w:numId="6" w16cid:durableId="989601112">
    <w:abstractNumId w:val="0"/>
  </w:num>
  <w:num w:numId="7" w16cid:durableId="2129734181">
    <w:abstractNumId w:val="5"/>
  </w:num>
  <w:num w:numId="8" w16cid:durableId="436559053">
    <w:abstractNumId w:val="1"/>
  </w:num>
  <w:num w:numId="9" w16cid:durableId="291444022">
    <w:abstractNumId w:val="7"/>
  </w:num>
  <w:num w:numId="10" w16cid:durableId="2033529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0F"/>
    <w:rsid w:val="000122B5"/>
    <w:rsid w:val="00074DED"/>
    <w:rsid w:val="000B1810"/>
    <w:rsid w:val="001A0A4D"/>
    <w:rsid w:val="00295E7E"/>
    <w:rsid w:val="003309CD"/>
    <w:rsid w:val="003B21AB"/>
    <w:rsid w:val="00460A9B"/>
    <w:rsid w:val="00497D35"/>
    <w:rsid w:val="004B7911"/>
    <w:rsid w:val="00552C2E"/>
    <w:rsid w:val="005B57F4"/>
    <w:rsid w:val="00676A26"/>
    <w:rsid w:val="006C6E16"/>
    <w:rsid w:val="006E63E3"/>
    <w:rsid w:val="00744007"/>
    <w:rsid w:val="007667C3"/>
    <w:rsid w:val="00772D3D"/>
    <w:rsid w:val="007B3900"/>
    <w:rsid w:val="0082215B"/>
    <w:rsid w:val="008D0E69"/>
    <w:rsid w:val="00950C69"/>
    <w:rsid w:val="00970CBB"/>
    <w:rsid w:val="009B6A0F"/>
    <w:rsid w:val="009C360E"/>
    <w:rsid w:val="009E2418"/>
    <w:rsid w:val="00A12B99"/>
    <w:rsid w:val="00A51E27"/>
    <w:rsid w:val="00A65C40"/>
    <w:rsid w:val="00B451E7"/>
    <w:rsid w:val="00C45ED6"/>
    <w:rsid w:val="00CD428E"/>
    <w:rsid w:val="00CF5339"/>
    <w:rsid w:val="00DD172A"/>
    <w:rsid w:val="00DE2497"/>
    <w:rsid w:val="00E31D25"/>
    <w:rsid w:val="00E96460"/>
    <w:rsid w:val="00EE6409"/>
    <w:rsid w:val="00EF3195"/>
    <w:rsid w:val="00FB43D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64216"/>
  <w15:chartTrackingRefBased/>
  <w15:docId w15:val="{234D7F30-487C-485C-A4EE-69C016EC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1AB"/>
  </w:style>
  <w:style w:type="paragraph" w:styleId="Heading1">
    <w:name w:val="heading 1"/>
    <w:basedOn w:val="Normal"/>
    <w:link w:val="Heading1Char"/>
    <w:uiPriority w:val="9"/>
    <w:qFormat/>
    <w:rsid w:val="00B451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B451E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B451E7"/>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9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9CD"/>
    <w:rPr>
      <w:rFonts w:ascii="Segoe UI" w:hAnsi="Segoe UI" w:cs="Segoe UI"/>
      <w:sz w:val="18"/>
      <w:szCs w:val="18"/>
    </w:rPr>
  </w:style>
  <w:style w:type="paragraph" w:styleId="ListParagraph">
    <w:name w:val="List Paragraph"/>
    <w:basedOn w:val="Normal"/>
    <w:uiPriority w:val="34"/>
    <w:qFormat/>
    <w:rsid w:val="00676A26"/>
    <w:pPr>
      <w:ind w:left="720"/>
      <w:contextualSpacing/>
    </w:pPr>
  </w:style>
  <w:style w:type="character" w:customStyle="1" w:styleId="Heading1Char">
    <w:name w:val="Heading 1 Char"/>
    <w:basedOn w:val="DefaultParagraphFont"/>
    <w:link w:val="Heading1"/>
    <w:uiPriority w:val="9"/>
    <w:rsid w:val="00B451E7"/>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B451E7"/>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B451E7"/>
    <w:rPr>
      <w:rFonts w:ascii="Times New Roman" w:eastAsia="Times New Roman" w:hAnsi="Times New Roman" w:cs="Times New Roman"/>
      <w:b/>
      <w:bCs/>
      <w:sz w:val="27"/>
      <w:szCs w:val="27"/>
      <w:lang w:eastAsia="en-AU"/>
    </w:rPr>
  </w:style>
  <w:style w:type="paragraph" w:customStyle="1" w:styleId="msonormal0">
    <w:name w:val="msonormal"/>
    <w:basedOn w:val="Normal"/>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elected">
    <w:name w:val="selected"/>
    <w:basedOn w:val="Normal"/>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B451E7"/>
    <w:rPr>
      <w:color w:val="0000FF"/>
      <w:u w:val="single"/>
    </w:rPr>
  </w:style>
  <w:style w:type="character" w:styleId="FollowedHyperlink">
    <w:name w:val="FollowedHyperlink"/>
    <w:basedOn w:val="DefaultParagraphFont"/>
    <w:uiPriority w:val="99"/>
    <w:semiHidden/>
    <w:unhideWhenUsed/>
    <w:rsid w:val="00B451E7"/>
    <w:rPr>
      <w:color w:val="800080"/>
      <w:u w:val="single"/>
    </w:rPr>
  </w:style>
  <w:style w:type="paragraph" w:customStyle="1" w:styleId="vector-tab-noicon">
    <w:name w:val="vector-tab-noicon"/>
    <w:basedOn w:val="Normal"/>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vector-dropdown-label-text">
    <w:name w:val="vector-dropdown-label-text"/>
    <w:basedOn w:val="DefaultParagraphFont"/>
    <w:rsid w:val="00B451E7"/>
  </w:style>
  <w:style w:type="paragraph" w:customStyle="1" w:styleId="mw-list-item">
    <w:name w:val="mw-list-item"/>
    <w:basedOn w:val="Normal"/>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wb-otherproject-link">
    <w:name w:val="wb-otherproject-link"/>
    <w:basedOn w:val="Normal"/>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z-TopofForm">
    <w:name w:val="HTML Top of Form"/>
    <w:basedOn w:val="Normal"/>
    <w:next w:val="Normal"/>
    <w:link w:val="z-TopofFormChar"/>
    <w:hidden/>
    <w:uiPriority w:val="99"/>
    <w:semiHidden/>
    <w:unhideWhenUsed/>
    <w:rsid w:val="00B451E7"/>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B451E7"/>
    <w:rPr>
      <w:rFonts w:ascii="Arial" w:eastAsia="Times New Roman" w:hAnsi="Arial" w:cs="Arial"/>
      <w:vanish/>
      <w:sz w:val="16"/>
      <w:szCs w:val="16"/>
      <w:lang w:eastAsia="en-AU"/>
    </w:rPr>
  </w:style>
  <w:style w:type="character" w:customStyle="1" w:styleId="cdx-radioicon">
    <w:name w:val="cdx-radio__icon"/>
    <w:basedOn w:val="DefaultParagraphFont"/>
    <w:rsid w:val="00B451E7"/>
  </w:style>
  <w:style w:type="character" w:customStyle="1" w:styleId="cdx-labellabeltext">
    <w:name w:val="cdx-label__label__text"/>
    <w:basedOn w:val="DefaultParagraphFont"/>
    <w:rsid w:val="00B451E7"/>
  </w:style>
  <w:style w:type="paragraph" w:styleId="z-BottomofForm">
    <w:name w:val="HTML Bottom of Form"/>
    <w:basedOn w:val="Normal"/>
    <w:next w:val="Normal"/>
    <w:link w:val="z-BottomofFormChar"/>
    <w:hidden/>
    <w:uiPriority w:val="99"/>
    <w:semiHidden/>
    <w:unhideWhenUsed/>
    <w:rsid w:val="00B451E7"/>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B451E7"/>
    <w:rPr>
      <w:rFonts w:ascii="Arial" w:eastAsia="Times New Roman" w:hAnsi="Arial" w:cs="Arial"/>
      <w:vanish/>
      <w:sz w:val="16"/>
      <w:szCs w:val="16"/>
      <w:lang w:eastAsia="en-AU"/>
    </w:rPr>
  </w:style>
  <w:style w:type="character" w:customStyle="1" w:styleId="hide-when-compact">
    <w:name w:val="hide-when-compact"/>
    <w:basedOn w:val="DefaultParagraphFont"/>
    <w:rsid w:val="00B451E7"/>
  </w:style>
  <w:style w:type="character" w:customStyle="1" w:styleId="date-container">
    <w:name w:val="date-container"/>
    <w:basedOn w:val="DefaultParagraphFont"/>
    <w:rsid w:val="00B451E7"/>
  </w:style>
  <w:style w:type="character" w:customStyle="1" w:styleId="date">
    <w:name w:val="date"/>
    <w:basedOn w:val="DefaultParagraphFont"/>
    <w:rsid w:val="00B451E7"/>
  </w:style>
  <w:style w:type="character" w:customStyle="1" w:styleId="mw-default-size">
    <w:name w:val="mw-default-size"/>
    <w:basedOn w:val="DefaultParagraphFont"/>
    <w:rsid w:val="00B451E7"/>
  </w:style>
  <w:style w:type="character" w:customStyle="1" w:styleId="cite-bracket">
    <w:name w:val="cite-bracket"/>
    <w:basedOn w:val="DefaultParagraphFont"/>
    <w:rsid w:val="00B451E7"/>
  </w:style>
  <w:style w:type="character" w:customStyle="1" w:styleId="official-website">
    <w:name w:val="official-website"/>
    <w:basedOn w:val="DefaultParagraphFont"/>
    <w:rsid w:val="00B451E7"/>
  </w:style>
  <w:style w:type="character" w:customStyle="1" w:styleId="url">
    <w:name w:val="url"/>
    <w:basedOn w:val="DefaultParagraphFont"/>
    <w:rsid w:val="00B451E7"/>
  </w:style>
  <w:style w:type="paragraph" w:styleId="NormalWeb">
    <w:name w:val="Normal (Web)"/>
    <w:basedOn w:val="Normal"/>
    <w:uiPriority w:val="99"/>
    <w:semiHidden/>
    <w:unhideWhenUsed/>
    <w:rsid w:val="00B451E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print">
    <w:name w:val="noprint"/>
    <w:basedOn w:val="DefaultParagraphFont"/>
    <w:rsid w:val="00B451E7"/>
  </w:style>
  <w:style w:type="character" w:styleId="UnresolvedMention">
    <w:name w:val="Unresolved Mention"/>
    <w:basedOn w:val="DefaultParagraphFont"/>
    <w:uiPriority w:val="99"/>
    <w:semiHidden/>
    <w:unhideWhenUsed/>
    <w:rsid w:val="00B45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Secondary_education_in_Japan" TargetMode="External"/><Relationship Id="rId21" Type="http://schemas.openxmlformats.org/officeDocument/2006/relationships/image" Target="media/image2.png"/><Relationship Id="rId42" Type="http://schemas.openxmlformats.org/officeDocument/2006/relationships/hyperlink" Target="https://en.wikipedia.org/wiki/Shared_universe" TargetMode="External"/><Relationship Id="rId63" Type="http://schemas.openxmlformats.org/officeDocument/2006/relationships/hyperlink" Target="https://en.wikipedia.org/wiki/Role-playing_video_game" TargetMode="External"/><Relationship Id="rId84" Type="http://schemas.openxmlformats.org/officeDocument/2006/relationships/hyperlink" Target="https://en.wikipedia.org/wiki/Pikachu" TargetMode="External"/><Relationship Id="rId138" Type="http://schemas.openxmlformats.org/officeDocument/2006/relationships/hyperlink" Target="https://en.wikipedia.org/wiki/Tsukuba_University" TargetMode="External"/><Relationship Id="rId159" Type="http://schemas.openxmlformats.org/officeDocument/2006/relationships/hyperlink" Target="https://en.wikipedia.org/wiki/Pok%C3%A9mon" TargetMode="External"/><Relationship Id="rId170" Type="http://schemas.openxmlformats.org/officeDocument/2006/relationships/fontTable" Target="fontTable.xml"/><Relationship Id="rId107" Type="http://schemas.openxmlformats.org/officeDocument/2006/relationships/hyperlink" Target="https://en.wikipedia.org/wiki/Pok%C3%A9mon" TargetMode="External"/><Relationship Id="rId11" Type="http://schemas.openxmlformats.org/officeDocument/2006/relationships/hyperlink" Target="https://en.wikipedia.org/wiki/List_of_Pok%C3%A9mon" TargetMode="External"/><Relationship Id="rId32" Type="http://schemas.openxmlformats.org/officeDocument/2006/relationships/hyperlink" Target="https://en.wikipedia.org/wiki/Pok%C3%A9mon_Trading_Card_Game" TargetMode="External"/><Relationship Id="rId53" Type="http://schemas.openxmlformats.org/officeDocument/2006/relationships/hyperlink" Target="https://en.wikipedia.org/wiki/Sleeper_hit" TargetMode="External"/><Relationship Id="rId74" Type="http://schemas.openxmlformats.org/officeDocument/2006/relationships/hyperlink" Target="https://en.wikipedia.org/wiki/English_plurals" TargetMode="External"/><Relationship Id="rId128" Type="http://schemas.openxmlformats.org/officeDocument/2006/relationships/hyperlink" Target="https://en.wikipedia.org/wiki/Gap_in_the_market" TargetMode="External"/><Relationship Id="rId149" Type="http://schemas.openxmlformats.org/officeDocument/2006/relationships/hyperlink" Target="https://en.wikipedia.org/wiki/Pok%C3%A9mon" TargetMode="External"/><Relationship Id="rId5" Type="http://schemas.openxmlformats.org/officeDocument/2006/relationships/numbering" Target="numbering.xml"/><Relationship Id="rId95" Type="http://schemas.openxmlformats.org/officeDocument/2006/relationships/hyperlink" Target="https://en.wikipedia.org/wiki/Pok%C3%A9_Ball" TargetMode="External"/><Relationship Id="rId160" Type="http://schemas.openxmlformats.org/officeDocument/2006/relationships/hyperlink" Target="https://en.wikipedia.org/wiki/Indie_game" TargetMode="External"/><Relationship Id="rId22" Type="http://schemas.openxmlformats.org/officeDocument/2006/relationships/hyperlink" Target="https://en.wikipedia.org/wiki/Pok%C3%A9mon" TargetMode="External"/><Relationship Id="rId43" Type="http://schemas.openxmlformats.org/officeDocument/2006/relationships/hyperlink" Target="https://en.wikipedia.org/wiki/List_of_Pok%C3%A9mon" TargetMode="External"/><Relationship Id="rId64" Type="http://schemas.openxmlformats.org/officeDocument/2006/relationships/hyperlink" Target="https://en.wikipedia.org/wiki/The_Pok%C3%A9mon_Company" TargetMode="External"/><Relationship Id="rId118" Type="http://schemas.openxmlformats.org/officeDocument/2006/relationships/hyperlink" Target="https://en.wikipedia.org/wiki/Pok%C3%A9mon" TargetMode="External"/><Relationship Id="rId139" Type="http://schemas.openxmlformats.org/officeDocument/2006/relationships/hyperlink" Target="https://en.wikipedia.org/wiki/Computer-generated_imagery" TargetMode="External"/><Relationship Id="rId85" Type="http://schemas.openxmlformats.org/officeDocument/2006/relationships/hyperlink" Target="https://en.wikipedia.org/wiki/Pok%C3%A9mon" TargetMode="External"/><Relationship Id="rId150" Type="http://schemas.openxmlformats.org/officeDocument/2006/relationships/hyperlink" Target="https://en.wikipedia.org/wiki/Pok%C3%A9mon" TargetMode="External"/><Relationship Id="rId171" Type="http://schemas.openxmlformats.org/officeDocument/2006/relationships/theme" Target="theme/theme1.xml"/><Relationship Id="rId12" Type="http://schemas.openxmlformats.org/officeDocument/2006/relationships/hyperlink" Target="https://en.wikipedia.org/wiki/Pok%C3%A9mon_(disambiguation)" TargetMode="External"/><Relationship Id="rId33" Type="http://schemas.openxmlformats.org/officeDocument/2006/relationships/hyperlink" Target="https://en.wikipedia.org/wiki/Pok%C3%A9mon_(video_game_series)" TargetMode="External"/><Relationship Id="rId108" Type="http://schemas.openxmlformats.org/officeDocument/2006/relationships/hyperlink" Target="https://en.wikipedia.org/wiki/Pok%C3%A9mon" TargetMode="External"/><Relationship Id="rId129" Type="http://schemas.openxmlformats.org/officeDocument/2006/relationships/hyperlink" Target="https://en.wikipedia.org/wiki/Pok%C3%A9mon" TargetMode="External"/><Relationship Id="rId54" Type="http://schemas.openxmlformats.org/officeDocument/2006/relationships/hyperlink" Target="https://en.wikipedia.org/wiki/Pok%C3%A9mon_Go" TargetMode="External"/><Relationship Id="rId70" Type="http://schemas.openxmlformats.org/officeDocument/2006/relationships/hyperlink" Target="https://en.wikipedia.org/wiki/Pok%C3%A9mon" TargetMode="External"/><Relationship Id="rId75" Type="http://schemas.openxmlformats.org/officeDocument/2006/relationships/hyperlink" Target="https://en.wikipedia.org/wiki/Pok%C3%A9mon" TargetMode="External"/><Relationship Id="rId91" Type="http://schemas.openxmlformats.org/officeDocument/2006/relationships/hyperlink" Target="https://en.wikipedia.org/wiki/Pok%C3%A9dex" TargetMode="External"/><Relationship Id="rId96" Type="http://schemas.openxmlformats.org/officeDocument/2006/relationships/hyperlink" Target="https://en.wikipedia.org/wiki/Pok%C3%A9mon" TargetMode="External"/><Relationship Id="rId140" Type="http://schemas.openxmlformats.org/officeDocument/2006/relationships/hyperlink" Target="https://en.wikipedia.org/wiki/Pok%C3%A9mon" TargetMode="External"/><Relationship Id="rId145" Type="http://schemas.openxmlformats.org/officeDocument/2006/relationships/hyperlink" Target="https://en.wikipedia.org/wiki/Pok%C3%A9mon" TargetMode="External"/><Relationship Id="rId161" Type="http://schemas.openxmlformats.org/officeDocument/2006/relationships/hyperlink" Target="https://en.wikipedia.org/wiki/Mendel_Palace" TargetMode="External"/><Relationship Id="rId166" Type="http://schemas.openxmlformats.org/officeDocument/2006/relationships/hyperlink" Target="https://en.wikipedia.org/wiki/Namco"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en.wikipedia.org/wiki/Satoshi_Tajiri" TargetMode="External"/><Relationship Id="rId28" Type="http://schemas.openxmlformats.org/officeDocument/2006/relationships/hyperlink" Target="https://en.wikipedia.org/wiki/Pok%C3%A9mon" TargetMode="External"/><Relationship Id="rId49" Type="http://schemas.openxmlformats.org/officeDocument/2006/relationships/hyperlink" Target="https://en.wikipedia.org/wiki/Pok%C3%A9mon_Red,_Blue,_and_Yellow" TargetMode="External"/><Relationship Id="rId114" Type="http://schemas.openxmlformats.org/officeDocument/2006/relationships/hyperlink" Target="https://en.wikipedia.org/wiki/Pok%C3%A9mon" TargetMode="External"/><Relationship Id="rId119" Type="http://schemas.openxmlformats.org/officeDocument/2006/relationships/hyperlink" Target="https://en.wikipedia.org/wiki/Pok%C3%A9mon" TargetMode="External"/><Relationship Id="rId44" Type="http://schemas.openxmlformats.org/officeDocument/2006/relationships/hyperlink" Target="https://en.wikipedia.org/wiki/Target_audience" TargetMode="External"/><Relationship Id="rId60" Type="http://schemas.openxmlformats.org/officeDocument/2006/relationships/hyperlink" Target="https://en.wikipedia.org/wiki/Game_Freak" TargetMode="External"/><Relationship Id="rId65" Type="http://schemas.openxmlformats.org/officeDocument/2006/relationships/hyperlink" Target="https://en.wikipedia.org/wiki/Shogakukan" TargetMode="External"/><Relationship Id="rId81" Type="http://schemas.openxmlformats.org/officeDocument/2006/relationships/hyperlink" Target="https://en.wikipedia.org/wiki/List_of_Pok%C3%A9mon" TargetMode="External"/><Relationship Id="rId86" Type="http://schemas.openxmlformats.org/officeDocument/2006/relationships/hyperlink" Target="https://en.wikipedia.org/wiki/Pok%C3%A9mon" TargetMode="External"/><Relationship Id="rId130" Type="http://schemas.openxmlformats.org/officeDocument/2006/relationships/hyperlink" Target="https://en.wikipedia.org/wiki/Pok%C3%A9mon" TargetMode="External"/><Relationship Id="rId135" Type="http://schemas.openxmlformats.org/officeDocument/2006/relationships/hyperlink" Target="https://en.wikipedia.org/wiki/Video_game_journalism" TargetMode="External"/><Relationship Id="rId151" Type="http://schemas.openxmlformats.org/officeDocument/2006/relationships/hyperlink" Target="https://en.wikipedia.org/wiki/Pok%C3%A9mon" TargetMode="External"/><Relationship Id="rId156" Type="http://schemas.openxmlformats.org/officeDocument/2006/relationships/hyperlink" Target="https://en.wikipedia.org/wiki/Pok%C3%A9mon" TargetMode="External"/><Relationship Id="rId13" Type="http://schemas.openxmlformats.org/officeDocument/2006/relationships/image" Target="media/image1.png"/><Relationship Id="rId18" Type="http://schemas.openxmlformats.org/officeDocument/2006/relationships/hyperlink" Target="https://en.wikipedia.org/wiki/Help:Section" TargetMode="External"/><Relationship Id="rId39" Type="http://schemas.openxmlformats.org/officeDocument/2006/relationships/hyperlink" Target="https://en.wikipedia.org/wiki/Pok%C3%A9mon_(TV_series)" TargetMode="External"/><Relationship Id="rId109" Type="http://schemas.openxmlformats.org/officeDocument/2006/relationships/hyperlink" Target="https://en.wikipedia.org/wiki/Satoshi_Tajiri" TargetMode="External"/><Relationship Id="rId34" Type="http://schemas.openxmlformats.org/officeDocument/2006/relationships/hyperlink" Target="https://www.portal-pokemon.com/" TargetMode="External"/><Relationship Id="rId50" Type="http://schemas.openxmlformats.org/officeDocument/2006/relationships/hyperlink" Target="https://en.wikipedia.org/wiki/Game_Freak" TargetMode="External"/><Relationship Id="rId55" Type="http://schemas.openxmlformats.org/officeDocument/2006/relationships/hyperlink" Target="https://en.wikipedia.org/wiki/Augmented_reality_game" TargetMode="External"/><Relationship Id="rId76" Type="http://schemas.openxmlformats.org/officeDocument/2006/relationships/hyperlink" Target="https://en.wikipedia.org/wiki/Pikachu" TargetMode="External"/><Relationship Id="rId97" Type="http://schemas.openxmlformats.org/officeDocument/2006/relationships/hyperlink" Target="https://en.wikipedia.org/wiki/Pok%C3%A9mon" TargetMode="External"/><Relationship Id="rId104" Type="http://schemas.openxmlformats.org/officeDocument/2006/relationships/hyperlink" Target="https://en.wikipedia.org/wiki/Pok%C3%A9mon" TargetMode="External"/><Relationship Id="rId120" Type="http://schemas.openxmlformats.org/officeDocument/2006/relationships/hyperlink" Target="https://en.wikipedia.org/wiki/Amusement_arcade" TargetMode="External"/><Relationship Id="rId125" Type="http://schemas.openxmlformats.org/officeDocument/2006/relationships/hyperlink" Target="https://en.wikipedia.org/wiki/Pok%C3%A9mon" TargetMode="External"/><Relationship Id="rId141" Type="http://schemas.openxmlformats.org/officeDocument/2006/relationships/hyperlink" Target="https://en.wikipedia.org/wiki/Otocky" TargetMode="External"/><Relationship Id="rId146" Type="http://schemas.openxmlformats.org/officeDocument/2006/relationships/hyperlink" Target="https://en.wikipedia.org/wiki/Shigesato_Itoi" TargetMode="External"/><Relationship Id="rId167" Type="http://schemas.openxmlformats.org/officeDocument/2006/relationships/hyperlink" Target="https://en.wikipedia.org/wiki/Pok%C3%A9mon" TargetMode="External"/><Relationship Id="rId7" Type="http://schemas.openxmlformats.org/officeDocument/2006/relationships/settings" Target="settings.xml"/><Relationship Id="rId71" Type="http://schemas.openxmlformats.org/officeDocument/2006/relationships/hyperlink" Target="https://en.wikipedia.org/wiki/Wasei-eigo" TargetMode="External"/><Relationship Id="rId92" Type="http://schemas.openxmlformats.org/officeDocument/2006/relationships/hyperlink" Target="https://en.wikipedia.org/wiki/Pok%C3%A9mon" TargetMode="External"/><Relationship Id="rId162" Type="http://schemas.openxmlformats.org/officeDocument/2006/relationships/hyperlink" Target="https://en.wikipedia.org/wiki/Pok%C3%A9mon" TargetMode="External"/><Relationship Id="rId2" Type="http://schemas.openxmlformats.org/officeDocument/2006/relationships/customXml" Target="../customXml/item2.xml"/><Relationship Id="rId29" Type="http://schemas.openxmlformats.org/officeDocument/2006/relationships/hyperlink" Target="https://en.wikipedia.org/wiki/List_of_Pok%C3%A9mon_manga" TargetMode="External"/><Relationship Id="rId24" Type="http://schemas.openxmlformats.org/officeDocument/2006/relationships/hyperlink" Target="https://en.wikipedia.org/wiki/Pok%C3%A9mon_Red,_Blue,_and_Yellow" TargetMode="External"/><Relationship Id="rId40" Type="http://schemas.openxmlformats.org/officeDocument/2006/relationships/hyperlink" Target="https://en.wikipedia.org/wiki/List_of_Pok%C3%A9mon_films" TargetMode="External"/><Relationship Id="rId45" Type="http://schemas.openxmlformats.org/officeDocument/2006/relationships/hyperlink" Target="https://en.wikipedia.org/wiki/Pok%C3%A9mon" TargetMode="External"/><Relationship Id="rId66" Type="http://schemas.openxmlformats.org/officeDocument/2006/relationships/hyperlink" Target="https://en.wikipedia.org/wiki/Pok%C3%A9mon" TargetMode="External"/><Relationship Id="rId87" Type="http://schemas.openxmlformats.org/officeDocument/2006/relationships/hyperlink" Target="https://en.wikipedia.org/wiki/Pok%C3%A9mon" TargetMode="External"/><Relationship Id="rId110" Type="http://schemas.openxmlformats.org/officeDocument/2006/relationships/hyperlink" Target="https://en.wikipedia.org/wiki/Pok%C3%A9mon" TargetMode="External"/><Relationship Id="rId115" Type="http://schemas.openxmlformats.org/officeDocument/2006/relationships/hyperlink" Target="https://en.wikipedia.org/wiki/Japanese_economic_miracle" TargetMode="External"/><Relationship Id="rId131" Type="http://schemas.openxmlformats.org/officeDocument/2006/relationships/hyperlink" Target="https://en.wikipedia.org/wiki/Manga" TargetMode="External"/><Relationship Id="rId136" Type="http://schemas.openxmlformats.org/officeDocument/2006/relationships/hyperlink" Target="https://en.wikipedia.org/wiki/Pok%C3%A9mon" TargetMode="External"/><Relationship Id="rId157" Type="http://schemas.openxmlformats.org/officeDocument/2006/relationships/hyperlink" Target="https://en.wikipedia.org/wiki/Pok%C3%A9mon" TargetMode="External"/><Relationship Id="rId61" Type="http://schemas.openxmlformats.org/officeDocument/2006/relationships/hyperlink" Target="https://en.wikipedia.org/wiki/Creatures_(company)" TargetMode="External"/><Relationship Id="rId82" Type="http://schemas.openxmlformats.org/officeDocument/2006/relationships/hyperlink" Target="https://en.wikipedia.org/wiki/Pok%C3%A9mon" TargetMode="External"/><Relationship Id="rId152" Type="http://schemas.openxmlformats.org/officeDocument/2006/relationships/hyperlink" Target="https://en.wikipedia.org/w/index.php?title=Masakazu_Kubo&amp;action=edit&amp;redlink=1" TargetMode="External"/><Relationship Id="rId19" Type="http://schemas.openxmlformats.org/officeDocument/2006/relationships/hyperlink" Target="https://en.wikipedia.org/wiki/Talk:Pok%C3%A9mon" TargetMode="External"/><Relationship Id="rId14" Type="http://schemas.openxmlformats.org/officeDocument/2006/relationships/hyperlink" Target="https://en.wikipedia.org/wiki/Wikipedia:Article_size" TargetMode="External"/><Relationship Id="rId30" Type="http://schemas.openxmlformats.org/officeDocument/2006/relationships/hyperlink" Target="https://en.wikipedia.org/wiki/List_of_Pok%C3%A9mon_films" TargetMode="External"/><Relationship Id="rId35" Type="http://schemas.openxmlformats.org/officeDocument/2006/relationships/hyperlink" Target="https://en.wikipedia.org/wiki/Pok%C3%A9mon" TargetMode="External"/><Relationship Id="rId56" Type="http://schemas.openxmlformats.org/officeDocument/2006/relationships/hyperlink" Target="https://en.wikipedia.org/wiki/Niantic,_Inc." TargetMode="External"/><Relationship Id="rId77" Type="http://schemas.openxmlformats.org/officeDocument/2006/relationships/hyperlink" Target="https://en.wikipedia.org/wiki/Pok%C3%A9mon" TargetMode="External"/><Relationship Id="rId100" Type="http://schemas.openxmlformats.org/officeDocument/2006/relationships/hyperlink" Target="https://en.wikipedia.org/wiki/Syncope_(medicine)" TargetMode="External"/><Relationship Id="rId105" Type="http://schemas.openxmlformats.org/officeDocument/2006/relationships/hyperlink" Target="https://en.wikipedia.org/wiki/Pok%C3%A9mon" TargetMode="External"/><Relationship Id="rId126" Type="http://schemas.openxmlformats.org/officeDocument/2006/relationships/hyperlink" Target="https://en.wikipedia.org/wiki/Pok%C3%A9mon" TargetMode="External"/><Relationship Id="rId147" Type="http://schemas.openxmlformats.org/officeDocument/2006/relationships/hyperlink" Target="https://en.wikipedia.org/wiki/Pok%C3%A9mon" TargetMode="External"/><Relationship Id="rId168" Type="http://schemas.openxmlformats.org/officeDocument/2006/relationships/hyperlink" Target="https://en.wikipedia.org/wiki/Game_Freak" TargetMode="External"/><Relationship Id="rId8" Type="http://schemas.openxmlformats.org/officeDocument/2006/relationships/webSettings" Target="webSettings.xml"/><Relationship Id="rId51" Type="http://schemas.openxmlformats.org/officeDocument/2006/relationships/hyperlink" Target="https://en.wikipedia.org/wiki/Satoshi_Tajiri" TargetMode="External"/><Relationship Id="rId72" Type="http://schemas.openxmlformats.org/officeDocument/2006/relationships/hyperlink" Target="https://en.wikipedia.org/wiki/Pok%C3%A9mon" TargetMode="External"/><Relationship Id="rId93" Type="http://schemas.openxmlformats.org/officeDocument/2006/relationships/hyperlink" Target="https://en.wikipedia.org/wiki/Pok%C3%A9mon" TargetMode="External"/><Relationship Id="rId98" Type="http://schemas.openxmlformats.org/officeDocument/2006/relationships/hyperlink" Target="https://en.wikipedia.org/wiki/Pok%C3%A9mon" TargetMode="External"/><Relationship Id="rId121" Type="http://schemas.openxmlformats.org/officeDocument/2006/relationships/hyperlink" Target="https://en.wikipedia.org/w/index.php?title=Tokyo_College_of_Technology&amp;action=edit&amp;redlink=1" TargetMode="External"/><Relationship Id="rId142" Type="http://schemas.openxmlformats.org/officeDocument/2006/relationships/hyperlink" Target="https://en.wikipedia.org/wiki/Pok%C3%A9mon" TargetMode="External"/><Relationship Id="rId163" Type="http://schemas.openxmlformats.org/officeDocument/2006/relationships/hyperlink" Target="https://en.wikipedia.org/wiki/Video_game_music" TargetMode="External"/><Relationship Id="rId3" Type="http://schemas.openxmlformats.org/officeDocument/2006/relationships/customXml" Target="../customXml/item3.xml"/><Relationship Id="rId25" Type="http://schemas.openxmlformats.org/officeDocument/2006/relationships/hyperlink" Target="https://en.wikipedia.org/wiki/Nintendo" TargetMode="External"/><Relationship Id="rId46" Type="http://schemas.openxmlformats.org/officeDocument/2006/relationships/hyperlink" Target="https://en.wikipedia.org/wiki/Pok%C3%A9mon" TargetMode="External"/><Relationship Id="rId67" Type="http://schemas.openxmlformats.org/officeDocument/2006/relationships/hyperlink" Target="https://en.wikipedia.org/wiki/Pok%C3%A9mon" TargetMode="External"/><Relationship Id="rId116" Type="http://schemas.openxmlformats.org/officeDocument/2006/relationships/hyperlink" Target="https://en.wikipedia.org/wiki/Human_impact_on_the_environment" TargetMode="External"/><Relationship Id="rId137" Type="http://schemas.openxmlformats.org/officeDocument/2006/relationships/hyperlink" Target="https://en.wikipedia.org/wiki/Tsunekazu_Ishihara" TargetMode="External"/><Relationship Id="rId158" Type="http://schemas.openxmlformats.org/officeDocument/2006/relationships/hyperlink" Target="https://en.wikipedia.org/wiki/Card_game" TargetMode="External"/><Relationship Id="rId20" Type="http://schemas.openxmlformats.org/officeDocument/2006/relationships/hyperlink" Target="https://en.wikipedia.org/wiki/File:International_Pok%C3%A9mon_logo.svg" TargetMode="External"/><Relationship Id="rId41" Type="http://schemas.openxmlformats.org/officeDocument/2006/relationships/hyperlink" Target="https://en.wikipedia.org/wiki/Pok%C3%A9mon_Trading_Card_Game" TargetMode="External"/><Relationship Id="rId62" Type="http://schemas.openxmlformats.org/officeDocument/2006/relationships/hyperlink" Target="https://en.wikipedia.org/wiki/Pok%C3%A9mon" TargetMode="External"/><Relationship Id="rId83" Type="http://schemas.openxmlformats.org/officeDocument/2006/relationships/hyperlink" Target="https://en.wikipedia.org/wiki/Pok%C3%A9mon" TargetMode="External"/><Relationship Id="rId88" Type="http://schemas.openxmlformats.org/officeDocument/2006/relationships/hyperlink" Target="https://en.wikipedia.org/wiki/File:Pok%C3%A9ball.png" TargetMode="External"/><Relationship Id="rId111" Type="http://schemas.openxmlformats.org/officeDocument/2006/relationships/hyperlink" Target="https://en.wikipedia.org/wiki/Machida,_Tokyo" TargetMode="External"/><Relationship Id="rId132" Type="http://schemas.openxmlformats.org/officeDocument/2006/relationships/hyperlink" Target="https://en.wikipedia.org/wiki/Ken_Sugimori" TargetMode="External"/><Relationship Id="rId153" Type="http://schemas.openxmlformats.org/officeDocument/2006/relationships/hyperlink" Target="https://ja.wikipedia.org/wiki/%E4%B9%85%E4%BF%9D%E9%9B%85%E4%B8%80" TargetMode="External"/><Relationship Id="rId15" Type="http://schemas.openxmlformats.org/officeDocument/2006/relationships/hyperlink" Target="https://en.wikipedia.org/wiki/Wikipedia:SIZERULE" TargetMode="External"/><Relationship Id="rId36" Type="http://schemas.openxmlformats.org/officeDocument/2006/relationships/hyperlink" Target="https://en.wikipedia.org/wiki/Pok%C3%A9mon" TargetMode="External"/><Relationship Id="rId57" Type="http://schemas.openxmlformats.org/officeDocument/2006/relationships/hyperlink" Target="https://en.wikipedia.org/wiki/Intellectual_property" TargetMode="External"/><Relationship Id="rId106" Type="http://schemas.openxmlformats.org/officeDocument/2006/relationships/hyperlink" Target="https://en.wikipedia.org/wiki/Pok%C3%A9mon_evolution" TargetMode="External"/><Relationship Id="rId127" Type="http://schemas.openxmlformats.org/officeDocument/2006/relationships/hyperlink" Target="https://en.wikipedia.org/wiki/Pok%C3%A9mon" TargetMode="External"/><Relationship Id="rId10" Type="http://schemas.openxmlformats.org/officeDocument/2006/relationships/hyperlink" Target="https://en.wikipedia.org/wiki/Pok%C3%A9mon_(TV_series)" TargetMode="External"/><Relationship Id="rId31" Type="http://schemas.openxmlformats.org/officeDocument/2006/relationships/hyperlink" Target="https://en.wikipedia.org/wiki/Pok%C3%A9mon_(TV_series)" TargetMode="External"/><Relationship Id="rId52" Type="http://schemas.openxmlformats.org/officeDocument/2006/relationships/hyperlink" Target="https://en.wikipedia.org/wiki/Game_Boy" TargetMode="External"/><Relationship Id="rId73" Type="http://schemas.openxmlformats.org/officeDocument/2006/relationships/hyperlink" Target="https://en.wikipedia.org/wiki/Pok%C3%A9mon" TargetMode="External"/><Relationship Id="rId78" Type="http://schemas.openxmlformats.org/officeDocument/2006/relationships/hyperlink" Target="https://en.wikipedia.org/wiki/Pok%C3%A9mon_(video_game_series)" TargetMode="External"/><Relationship Id="rId94" Type="http://schemas.openxmlformats.org/officeDocument/2006/relationships/hyperlink" Target="https://en.wikipedia.org/wiki/Pok%C3%A9mon" TargetMode="External"/><Relationship Id="rId99" Type="http://schemas.openxmlformats.org/officeDocument/2006/relationships/hyperlink" Target="https://en.wikipedia.org/wiki/Pok%C3%A9mon" TargetMode="External"/><Relationship Id="rId101" Type="http://schemas.openxmlformats.org/officeDocument/2006/relationships/hyperlink" Target="https://en.wikipedia.org/wiki/Pok%C3%A9mon" TargetMode="External"/><Relationship Id="rId122" Type="http://schemas.openxmlformats.org/officeDocument/2006/relationships/hyperlink" Target="https://ja.wikipedia.org/wiki/%E6%9D%B1%E4%BA%AC%E5%B7%A5%E6%A5%AD%E9%AB%98%E7%AD%89%E5%B0%82%E9%96%80%E5%AD%A6%E6%A0%A1" TargetMode="External"/><Relationship Id="rId143" Type="http://schemas.openxmlformats.org/officeDocument/2006/relationships/hyperlink" Target="https://en.wikipedia.org/wiki/Pok%C3%A9mon" TargetMode="External"/><Relationship Id="rId148" Type="http://schemas.openxmlformats.org/officeDocument/2006/relationships/hyperlink" Target="https://en.wikipedia.org/wiki/Pok%C3%A9mon" TargetMode="External"/><Relationship Id="rId164" Type="http://schemas.openxmlformats.org/officeDocument/2006/relationships/hyperlink" Target="https://en.wikipedia.org/wiki/Junichi_Masuda" TargetMode="External"/><Relationship Id="rId169" Type="http://schemas.openxmlformats.org/officeDocument/2006/relationships/hyperlink" Target="https://en.wikipedia.org/wiki/Pok%C3%A9mon" TargetMode="External"/><Relationship Id="rId4" Type="http://schemas.openxmlformats.org/officeDocument/2006/relationships/customXml" Target="../customXml/item4.xml"/><Relationship Id="rId9" Type="http://schemas.openxmlformats.org/officeDocument/2006/relationships/hyperlink" Target="https://en.wikipedia.org/wiki/Pok%C3%A9mon_(video_game_series)" TargetMode="External"/><Relationship Id="rId26" Type="http://schemas.openxmlformats.org/officeDocument/2006/relationships/hyperlink" Target="https://en.wikipedia.org/wiki/Creatures_(company)" TargetMode="External"/><Relationship Id="rId47" Type="http://schemas.openxmlformats.org/officeDocument/2006/relationships/hyperlink" Target="https://en.wikipedia.org/wiki/List_of_highest-grossing_media_franchises" TargetMode="External"/><Relationship Id="rId68" Type="http://schemas.openxmlformats.org/officeDocument/2006/relationships/hyperlink" Target="https://en.wikipedia.org/wiki/Japanese_abbreviated_and_contracted_words" TargetMode="External"/><Relationship Id="rId89" Type="http://schemas.openxmlformats.org/officeDocument/2006/relationships/image" Target="media/image3.png"/><Relationship Id="rId112" Type="http://schemas.openxmlformats.org/officeDocument/2006/relationships/hyperlink" Target="https://en.wikipedia.org/wiki/Pok%C3%A9mon" TargetMode="External"/><Relationship Id="rId133" Type="http://schemas.openxmlformats.org/officeDocument/2006/relationships/hyperlink" Target="https://en.wikipedia.org/wiki/Pok%C3%A9mon" TargetMode="External"/><Relationship Id="rId154" Type="http://schemas.openxmlformats.org/officeDocument/2006/relationships/hyperlink" Target="https://en.wikipedia.org/wiki/Pok%C3%A9mon" TargetMode="External"/><Relationship Id="rId16" Type="http://schemas.openxmlformats.org/officeDocument/2006/relationships/hyperlink" Target="https://en.wikipedia.org/wiki/Wikipedia:Splitting" TargetMode="External"/><Relationship Id="rId37" Type="http://schemas.openxmlformats.org/officeDocument/2006/relationships/hyperlink" Target="https://en.wikipedia.org/wiki/Media_franchise" TargetMode="External"/><Relationship Id="rId58" Type="http://schemas.openxmlformats.org/officeDocument/2006/relationships/hyperlink" Target="https://en.wikipedia.org/wiki/Pok%C3%A9mon" TargetMode="External"/><Relationship Id="rId79" Type="http://schemas.openxmlformats.org/officeDocument/2006/relationships/hyperlink" Target="https://en.wikipedia.org/wiki/Shared_universe" TargetMode="External"/><Relationship Id="rId102" Type="http://schemas.openxmlformats.org/officeDocument/2006/relationships/hyperlink" Target="https://en.wikipedia.org/wiki/Experience_point" TargetMode="External"/><Relationship Id="rId123" Type="http://schemas.openxmlformats.org/officeDocument/2006/relationships/hyperlink" Target="https://en.wikipedia.org/wiki/Doujinshi" TargetMode="External"/><Relationship Id="rId144" Type="http://schemas.openxmlformats.org/officeDocument/2006/relationships/hyperlink" Target="https://en.wikipedia.org/wiki/Fuji_Television" TargetMode="External"/><Relationship Id="rId90" Type="http://schemas.openxmlformats.org/officeDocument/2006/relationships/hyperlink" Target="https://en.wikipedia.org/wiki/Player_character" TargetMode="External"/><Relationship Id="rId165" Type="http://schemas.openxmlformats.org/officeDocument/2006/relationships/hyperlink" Target="https://en.wikipedia.org/wiki/Pok%C3%A9mon" TargetMode="External"/><Relationship Id="rId27" Type="http://schemas.openxmlformats.org/officeDocument/2006/relationships/hyperlink" Target="https://en.wikipedia.org/wiki/Game_Freak" TargetMode="External"/><Relationship Id="rId48" Type="http://schemas.openxmlformats.org/officeDocument/2006/relationships/hyperlink" Target="https://en.wikipedia.org/wiki/List_of_best-selling_video_game_franchises" TargetMode="External"/><Relationship Id="rId69" Type="http://schemas.openxmlformats.org/officeDocument/2006/relationships/hyperlink" Target="https://en.wikipedia.org/wiki/Acute_accent" TargetMode="External"/><Relationship Id="rId113" Type="http://schemas.openxmlformats.org/officeDocument/2006/relationships/hyperlink" Target="https://en.wikipedia.org/wiki/Pok%C3%A9mon" TargetMode="External"/><Relationship Id="rId134" Type="http://schemas.openxmlformats.org/officeDocument/2006/relationships/hyperlink" Target="https://en.wikipedia.org/wiki/Pok%C3%A9mon" TargetMode="External"/><Relationship Id="rId80" Type="http://schemas.openxmlformats.org/officeDocument/2006/relationships/hyperlink" Target="https://en.wikipedia.org/wiki/Pok%C3%A9mon_Red_and_Green" TargetMode="External"/><Relationship Id="rId155" Type="http://schemas.openxmlformats.org/officeDocument/2006/relationships/hyperlink" Target="https://en.wikipedia.org/wiki/Playing_card" TargetMode="External"/><Relationship Id="rId17" Type="http://schemas.openxmlformats.org/officeDocument/2006/relationships/hyperlink" Target="https://en.wikipedia.org/wiki/Wikipedia:Summary_style" TargetMode="External"/><Relationship Id="rId38" Type="http://schemas.openxmlformats.org/officeDocument/2006/relationships/hyperlink" Target="https://en.wikipedia.org/wiki/List_of_Pok%C3%A9mon_video_games" TargetMode="External"/><Relationship Id="rId59" Type="http://schemas.openxmlformats.org/officeDocument/2006/relationships/hyperlink" Target="https://en.wikipedia.org/wiki/Nintendo" TargetMode="External"/><Relationship Id="rId103" Type="http://schemas.openxmlformats.org/officeDocument/2006/relationships/hyperlink" Target="https://en.wikipedia.org/wiki/Pok%C3%A9mon" TargetMode="External"/><Relationship Id="rId124" Type="http://schemas.openxmlformats.org/officeDocument/2006/relationships/hyperlink" Target="https://en.wikipedia.org/wiki/Freaks_(1932_fil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33c0ef-a8a2-4374-a68e-f3c4f65df4dd">
      <Terms xmlns="http://schemas.microsoft.com/office/infopath/2007/PartnerControls"/>
    </lcf76f155ced4ddcb4097134ff3c332f>
    <TaxCatchAll xmlns="fc9a73ab-dd7a-4591-9ada-b3ced414f6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82ABCE175EC04FBFAF519907A28A1A" ma:contentTypeVersion="17" ma:contentTypeDescription="Create a new document." ma:contentTypeScope="" ma:versionID="dd2bbf5918cdef2f9ac3697878b7fdd4">
  <xsd:schema xmlns:xsd="http://www.w3.org/2001/XMLSchema" xmlns:xs="http://www.w3.org/2001/XMLSchema" xmlns:p="http://schemas.microsoft.com/office/2006/metadata/properties" xmlns:ns2="7f33c0ef-a8a2-4374-a68e-f3c4f65df4dd" xmlns:ns3="fc9a73ab-dd7a-4591-9ada-b3ced414f656" targetNamespace="http://schemas.microsoft.com/office/2006/metadata/properties" ma:root="true" ma:fieldsID="50d200a380b95030d36362120508f9a9" ns2:_="" ns3:_="">
    <xsd:import namespace="7f33c0ef-a8a2-4374-a68e-f3c4f65df4dd"/>
    <xsd:import namespace="fc9a73ab-dd7a-4591-9ada-b3ced414f6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33c0ef-a8a2-4374-a68e-f3c4f65df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77bb45-369d-4aa3-93c2-97dfd9f960a8"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a73ab-dd7a-4591-9ada-b3ced414f65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22bb110-8eeb-493d-b7b8-3673e6a645dc}" ma:internalName="TaxCatchAll" ma:showField="CatchAllData" ma:web="fc9a73ab-dd7a-4591-9ada-b3ced414f6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0906D-11CD-4558-9973-D933A779DB63}">
  <ds:schemaRefs>
    <ds:schemaRef ds:uri="http://schemas.microsoft.com/office/2006/metadata/properties"/>
    <ds:schemaRef ds:uri="http://schemas.microsoft.com/office/infopath/2007/PartnerControls"/>
    <ds:schemaRef ds:uri="7f33c0ef-a8a2-4374-a68e-f3c4f65df4dd"/>
    <ds:schemaRef ds:uri="fc9a73ab-dd7a-4591-9ada-b3ced414f656"/>
  </ds:schemaRefs>
</ds:datastoreItem>
</file>

<file path=customXml/itemProps2.xml><?xml version="1.0" encoding="utf-8"?>
<ds:datastoreItem xmlns:ds="http://schemas.openxmlformats.org/officeDocument/2006/customXml" ds:itemID="{851D284C-B691-4C5B-AF1A-CC950F721302}">
  <ds:schemaRefs>
    <ds:schemaRef ds:uri="http://schemas.microsoft.com/sharepoint/v3/contenttype/forms"/>
  </ds:schemaRefs>
</ds:datastoreItem>
</file>

<file path=customXml/itemProps3.xml><?xml version="1.0" encoding="utf-8"?>
<ds:datastoreItem xmlns:ds="http://schemas.openxmlformats.org/officeDocument/2006/customXml" ds:itemID="{73101DFD-949F-4382-B224-4F14F8830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33c0ef-a8a2-4374-a68e-f3c4f65df4dd"/>
    <ds:schemaRef ds:uri="fc9a73ab-dd7a-4591-9ada-b3ced414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D7D81-551B-4DC5-82C3-4214144D6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dc:creator>
  <cp:keywords/>
  <dc:description/>
  <cp:lastModifiedBy>Jake Stevens</cp:lastModifiedBy>
  <cp:revision>24</cp:revision>
  <cp:lastPrinted>2022-04-19T04:48:00Z</cp:lastPrinted>
  <dcterms:created xsi:type="dcterms:W3CDTF">2022-05-17T03:09:00Z</dcterms:created>
  <dcterms:modified xsi:type="dcterms:W3CDTF">2025-12-30T09:45:00Z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0x0101006482ABCE175EC04FBFAF519907A28A1A</vt:lpwstr>
  </property>
  <property fmtid="{D5CDD505-2E9C-101B-9397-08002B2CF9AE}" pid="3" name="Order">
    <vt:r8>823000</vt:r8>
  </property>
  <property fmtid="{D5CDD505-2E9C-101B-9397-08002B2CF9AE}" pid="4" name="MediaServiceImageTags">
    <vt:lpwstr/>
  </property>
</Properties>
</file>